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5FAE4F" w14:textId="01238844" w:rsidR="00023EF5" w:rsidRPr="00023EF5" w:rsidRDefault="00023EF5">
      <w:pPr>
        <w:rPr>
          <w:sz w:val="18"/>
          <w:szCs w:val="18"/>
          <w:lang w:val="fr-FR"/>
        </w:rPr>
      </w:pPr>
      <w:r w:rsidRPr="00023EF5">
        <w:rPr>
          <w:sz w:val="18"/>
          <w:szCs w:val="18"/>
          <w:lang w:val="fr-FR"/>
        </w:rPr>
        <w:t>Fiche 1. Mers et océans : au cœur de la mondialisation</w:t>
      </w:r>
    </w:p>
    <w:p w14:paraId="59975305" w14:textId="77777777" w:rsidR="00023EF5" w:rsidRDefault="00023EF5" w:rsidP="00023EF5">
      <w:pPr>
        <w:pBdr>
          <w:bottom w:val="single" w:sz="4" w:space="1" w:color="auto"/>
        </w:pBdr>
        <w:jc w:val="center"/>
        <w:rPr>
          <w:b/>
          <w:bCs/>
          <w:sz w:val="22"/>
          <w:szCs w:val="22"/>
          <w:lang w:val="fr-FR"/>
        </w:rPr>
      </w:pPr>
    </w:p>
    <w:p w14:paraId="4B2F5086" w14:textId="1F3544A6" w:rsidR="00023EF5" w:rsidRPr="00023EF5" w:rsidRDefault="00023EF5" w:rsidP="00023EF5">
      <w:pPr>
        <w:pBdr>
          <w:bottom w:val="single" w:sz="4" w:space="1" w:color="auto"/>
        </w:pBdr>
        <w:jc w:val="center"/>
        <w:rPr>
          <w:b/>
          <w:bCs/>
          <w:sz w:val="22"/>
          <w:szCs w:val="22"/>
          <w:lang w:val="fr-FR"/>
        </w:rPr>
      </w:pPr>
      <w:r w:rsidRPr="00023EF5">
        <w:rPr>
          <w:b/>
          <w:bCs/>
          <w:sz w:val="22"/>
          <w:szCs w:val="22"/>
          <w:lang w:val="fr-FR"/>
        </w:rPr>
        <w:t>Introduction : aller vers la problématique [3 p. 137]</w:t>
      </w:r>
    </w:p>
    <w:p w14:paraId="71149C80" w14:textId="77777777" w:rsidR="00023EF5" w:rsidRPr="000D0BC2" w:rsidRDefault="00023EF5">
      <w:pPr>
        <w:rPr>
          <w:sz w:val="10"/>
          <w:szCs w:val="10"/>
          <w:lang w:val="fr-FR"/>
        </w:rPr>
      </w:pPr>
    </w:p>
    <w:p w14:paraId="54333912" w14:textId="5FD99CE8" w:rsidR="00023EF5" w:rsidRPr="00023EF5" w:rsidRDefault="00023EF5">
      <w:pPr>
        <w:rPr>
          <w:sz w:val="22"/>
          <w:szCs w:val="22"/>
          <w:lang w:val="fr-FR"/>
        </w:rPr>
      </w:pPr>
      <w:r w:rsidRPr="00023EF5">
        <w:rPr>
          <w:sz w:val="22"/>
          <w:szCs w:val="22"/>
          <w:lang w:val="fr-FR"/>
        </w:rPr>
        <w:t>A l’aide des deux document</w:t>
      </w:r>
      <w:r w:rsidR="000D0BC2">
        <w:rPr>
          <w:sz w:val="22"/>
          <w:szCs w:val="22"/>
          <w:lang w:val="fr-FR"/>
        </w:rPr>
        <w:t>s</w:t>
      </w:r>
      <w:r w:rsidRPr="00023EF5">
        <w:rPr>
          <w:sz w:val="22"/>
          <w:szCs w:val="22"/>
          <w:lang w:val="fr-FR"/>
        </w:rPr>
        <w:t xml:space="preserve"> suivants (situés sur la diapositive 2 du diaporama de cours), répondre aux questions : </w:t>
      </w:r>
    </w:p>
    <w:p w14:paraId="286E9584" w14:textId="5B49A3E2" w:rsidR="00023EF5" w:rsidRPr="00023EF5" w:rsidRDefault="00023EF5" w:rsidP="00023EF5">
      <w:pPr>
        <w:ind w:left="720"/>
        <w:rPr>
          <w:i/>
          <w:iCs/>
          <w:sz w:val="22"/>
          <w:szCs w:val="22"/>
          <w:lang w:val="fr-FR"/>
        </w:rPr>
      </w:pPr>
      <w:r w:rsidRPr="00023EF5">
        <w:rPr>
          <w:i/>
          <w:iCs/>
          <w:sz w:val="22"/>
          <w:szCs w:val="22"/>
          <w:lang w:val="fr-FR"/>
        </w:rPr>
        <w:t xml:space="preserve">. Capture d’écran du site web du journal LE MONDE (2012) </w:t>
      </w:r>
    </w:p>
    <w:p w14:paraId="5BEAD57A" w14:textId="0F2872FD" w:rsidR="00023EF5" w:rsidRPr="00023EF5" w:rsidRDefault="00023EF5" w:rsidP="00023EF5">
      <w:pPr>
        <w:ind w:left="720"/>
        <w:rPr>
          <w:i/>
          <w:iCs/>
          <w:sz w:val="22"/>
          <w:szCs w:val="22"/>
          <w:lang w:val="fr-FR"/>
        </w:rPr>
      </w:pPr>
      <w:r w:rsidRPr="00023EF5">
        <w:rPr>
          <w:i/>
          <w:iCs/>
          <w:sz w:val="22"/>
          <w:szCs w:val="22"/>
          <w:lang w:val="fr-FR"/>
        </w:rPr>
        <w:t xml:space="preserve">. Vidéo de l’AFP (2016) </w:t>
      </w:r>
    </w:p>
    <w:p w14:paraId="24967F3A" w14:textId="034CECEE" w:rsidR="00023EF5" w:rsidRDefault="00023EF5" w:rsidP="00023EF5">
      <w:pPr>
        <w:rPr>
          <w:i/>
          <w:iCs/>
        </w:rPr>
      </w:pPr>
    </w:p>
    <w:p w14:paraId="2FCFF194" w14:textId="00CDD795" w:rsidR="000D0BC2" w:rsidRPr="000D0BC2" w:rsidRDefault="000D0BC2" w:rsidP="000D0BC2">
      <w:pPr>
        <w:rPr>
          <w:noProof/>
          <w:sz w:val="22"/>
          <w:szCs w:val="22"/>
          <w:lang w:val="fr-FR"/>
        </w:rPr>
      </w:pPr>
      <w:r w:rsidRPr="000D0BC2">
        <w:rPr>
          <w:noProof/>
          <w:sz w:val="22"/>
          <w:szCs w:val="22"/>
        </w:rPr>
        <w:t xml:space="preserve">(1) De quel archipel est-il question? </w:t>
      </w:r>
    </w:p>
    <w:p w14:paraId="57737895" w14:textId="5CF63C09" w:rsidR="000D0BC2" w:rsidRDefault="000D0BC2" w:rsidP="000D0BC2">
      <w:pPr>
        <w:rPr>
          <w:noProof/>
          <w:sz w:val="22"/>
          <w:szCs w:val="22"/>
        </w:rPr>
      </w:pPr>
      <w:r w:rsidRPr="000D0BC2">
        <w:rPr>
          <w:noProof/>
          <w:sz w:val="22"/>
          <w:szCs w:val="22"/>
        </w:rPr>
        <w:t> </w:t>
      </w:r>
    </w:p>
    <w:p w14:paraId="6D6A0793" w14:textId="77777777" w:rsidR="00F14431" w:rsidRPr="000D0BC2" w:rsidRDefault="00F14431" w:rsidP="000D0BC2">
      <w:pPr>
        <w:rPr>
          <w:noProof/>
          <w:sz w:val="22"/>
          <w:szCs w:val="22"/>
          <w:lang w:val="fr-FR"/>
        </w:rPr>
      </w:pPr>
    </w:p>
    <w:p w14:paraId="03E5C05A" w14:textId="392A107F" w:rsidR="000D0BC2" w:rsidRPr="000D0BC2" w:rsidRDefault="000D0BC2" w:rsidP="000D0BC2">
      <w:pPr>
        <w:rPr>
          <w:noProof/>
          <w:sz w:val="22"/>
          <w:szCs w:val="22"/>
          <w:lang w:val="fr-FR"/>
        </w:rPr>
      </w:pPr>
      <w:r w:rsidRPr="000D0BC2">
        <w:rPr>
          <w:noProof/>
          <w:sz w:val="22"/>
          <w:szCs w:val="22"/>
        </w:rPr>
        <w:t xml:space="preserve">(2) Quels Etats </w:t>
      </w:r>
      <w:r w:rsidRPr="000D0BC2">
        <w:rPr>
          <w:noProof/>
          <w:sz w:val="22"/>
          <w:szCs w:val="22"/>
          <w:lang w:val="fr-FR"/>
        </w:rPr>
        <w:t>prétendent que</w:t>
      </w:r>
      <w:r w:rsidRPr="000D0BC2">
        <w:rPr>
          <w:noProof/>
          <w:sz w:val="22"/>
          <w:szCs w:val="22"/>
        </w:rPr>
        <w:t xml:space="preserve"> </w:t>
      </w:r>
      <w:r w:rsidRPr="000D0BC2">
        <w:rPr>
          <w:noProof/>
          <w:sz w:val="22"/>
          <w:szCs w:val="22"/>
          <w:lang w:val="fr-FR"/>
        </w:rPr>
        <w:t xml:space="preserve">cet archipel </w:t>
      </w:r>
      <w:r w:rsidRPr="000D0BC2">
        <w:rPr>
          <w:noProof/>
          <w:sz w:val="22"/>
          <w:szCs w:val="22"/>
        </w:rPr>
        <w:t>leur appart</w:t>
      </w:r>
      <w:r w:rsidRPr="000D0BC2">
        <w:rPr>
          <w:noProof/>
          <w:sz w:val="22"/>
          <w:szCs w:val="22"/>
          <w:lang w:val="fr-FR"/>
        </w:rPr>
        <w:t xml:space="preserve">ient </w:t>
      </w:r>
      <w:r w:rsidRPr="000D0BC2">
        <w:rPr>
          <w:noProof/>
          <w:sz w:val="22"/>
          <w:szCs w:val="22"/>
        </w:rPr>
        <w:t>?</w:t>
      </w:r>
    </w:p>
    <w:p w14:paraId="2010F678" w14:textId="17B1783C" w:rsidR="000D0BC2" w:rsidRDefault="000D0BC2" w:rsidP="000D0BC2">
      <w:pPr>
        <w:rPr>
          <w:noProof/>
          <w:sz w:val="22"/>
          <w:szCs w:val="22"/>
        </w:rPr>
      </w:pPr>
      <w:r w:rsidRPr="000D0BC2">
        <w:rPr>
          <w:noProof/>
          <w:sz w:val="22"/>
          <w:szCs w:val="22"/>
        </w:rPr>
        <w:t> </w:t>
      </w:r>
    </w:p>
    <w:p w14:paraId="0E5E4395" w14:textId="77777777" w:rsidR="00F14431" w:rsidRPr="000D0BC2" w:rsidRDefault="00F14431" w:rsidP="000D0BC2">
      <w:pPr>
        <w:rPr>
          <w:noProof/>
          <w:sz w:val="22"/>
          <w:szCs w:val="22"/>
          <w:lang w:val="fr-FR"/>
        </w:rPr>
      </w:pPr>
    </w:p>
    <w:p w14:paraId="45CC0ECB" w14:textId="77777777" w:rsidR="000D0BC2" w:rsidRPr="000D0BC2" w:rsidRDefault="000D0BC2" w:rsidP="000D0BC2">
      <w:pPr>
        <w:rPr>
          <w:noProof/>
          <w:sz w:val="22"/>
          <w:szCs w:val="22"/>
          <w:lang w:val="fr-FR"/>
        </w:rPr>
      </w:pPr>
      <w:r w:rsidRPr="000D0BC2">
        <w:rPr>
          <w:noProof/>
          <w:sz w:val="22"/>
          <w:szCs w:val="22"/>
          <w:lang w:val="fr-FR"/>
        </w:rPr>
        <w:t xml:space="preserve">(3) </w:t>
      </w:r>
      <w:r w:rsidRPr="000D0BC2">
        <w:rPr>
          <w:noProof/>
          <w:sz w:val="22"/>
          <w:szCs w:val="22"/>
        </w:rPr>
        <w:t xml:space="preserve">Pourquoi ? </w:t>
      </w:r>
    </w:p>
    <w:p w14:paraId="40605A3D" w14:textId="51535DEE" w:rsidR="000D0BC2" w:rsidRDefault="000D0BC2" w:rsidP="000D0BC2">
      <w:pPr>
        <w:rPr>
          <w:noProof/>
          <w:sz w:val="22"/>
          <w:szCs w:val="22"/>
        </w:rPr>
      </w:pPr>
      <w:r w:rsidRPr="000D0BC2">
        <w:rPr>
          <w:noProof/>
          <w:sz w:val="22"/>
          <w:szCs w:val="22"/>
        </w:rPr>
        <w:t> </w:t>
      </w:r>
    </w:p>
    <w:p w14:paraId="06475326" w14:textId="77777777" w:rsidR="00F14431" w:rsidRPr="000D0BC2" w:rsidRDefault="00F14431" w:rsidP="000D0BC2">
      <w:pPr>
        <w:rPr>
          <w:noProof/>
          <w:sz w:val="22"/>
          <w:szCs w:val="22"/>
          <w:lang w:val="fr-FR"/>
        </w:rPr>
      </w:pPr>
    </w:p>
    <w:p w14:paraId="4B729D7E" w14:textId="1DC7AE29" w:rsidR="000D0BC2" w:rsidRPr="000D0BC2" w:rsidRDefault="000D0BC2" w:rsidP="000D0BC2">
      <w:pPr>
        <w:rPr>
          <w:noProof/>
          <w:sz w:val="22"/>
          <w:szCs w:val="22"/>
          <w:lang w:val="fr-FR"/>
        </w:rPr>
      </w:pPr>
      <w:r w:rsidRPr="000D0BC2">
        <w:rPr>
          <w:noProof/>
          <w:sz w:val="22"/>
          <w:szCs w:val="22"/>
          <w:lang w:val="fr-FR"/>
        </w:rPr>
        <w:t>(4) Pourquoi les tensions entre ces deux États se sont-elles ravivées en septembre 2012</w:t>
      </w:r>
      <w:r w:rsidRPr="000D0BC2">
        <w:rPr>
          <w:noProof/>
          <w:sz w:val="22"/>
          <w:szCs w:val="22"/>
        </w:rPr>
        <w:t xml:space="preserve"> ?</w:t>
      </w:r>
    </w:p>
    <w:p w14:paraId="0710C19E" w14:textId="794D8A8E" w:rsidR="000D0BC2" w:rsidRDefault="000D0BC2" w:rsidP="000D0BC2">
      <w:pPr>
        <w:rPr>
          <w:noProof/>
          <w:sz w:val="22"/>
          <w:szCs w:val="22"/>
        </w:rPr>
      </w:pPr>
      <w:r w:rsidRPr="000D0BC2">
        <w:rPr>
          <w:noProof/>
          <w:sz w:val="22"/>
          <w:szCs w:val="22"/>
        </w:rPr>
        <w:t> </w:t>
      </w:r>
    </w:p>
    <w:p w14:paraId="2EC95ACE" w14:textId="77777777" w:rsidR="00F14431" w:rsidRPr="000D0BC2" w:rsidRDefault="00F14431" w:rsidP="000D0BC2">
      <w:pPr>
        <w:rPr>
          <w:noProof/>
          <w:sz w:val="22"/>
          <w:szCs w:val="22"/>
          <w:lang w:val="fr-FR"/>
        </w:rPr>
      </w:pPr>
    </w:p>
    <w:p w14:paraId="28E091E2" w14:textId="10711318" w:rsidR="000D0BC2" w:rsidRPr="000D0BC2" w:rsidRDefault="000D0BC2" w:rsidP="000D0BC2">
      <w:pPr>
        <w:rPr>
          <w:noProof/>
          <w:sz w:val="22"/>
          <w:szCs w:val="22"/>
          <w:lang w:val="fr-FR"/>
        </w:rPr>
      </w:pPr>
      <w:r w:rsidRPr="000D0BC2">
        <w:rPr>
          <w:noProof/>
          <w:sz w:val="22"/>
          <w:szCs w:val="22"/>
        </w:rPr>
        <w:t>(5) Que nous révèle cet exemple concernant les mers et océans de nos jours?</w:t>
      </w:r>
    </w:p>
    <w:p w14:paraId="1E4EE1B9" w14:textId="53364149" w:rsidR="00023EF5" w:rsidRPr="000D0BC2" w:rsidRDefault="00023EF5" w:rsidP="00023EF5">
      <w:pPr>
        <w:rPr>
          <w:sz w:val="22"/>
          <w:szCs w:val="22"/>
          <w:lang w:val="fr-FR"/>
        </w:rPr>
      </w:pPr>
    </w:p>
    <w:p w14:paraId="1F0B4069" w14:textId="7DAD55FE" w:rsidR="00023EF5" w:rsidRDefault="00023EF5" w:rsidP="00023EF5">
      <w:pPr>
        <w:rPr>
          <w:sz w:val="22"/>
          <w:szCs w:val="22"/>
        </w:rPr>
      </w:pPr>
    </w:p>
    <w:p w14:paraId="7DC8E436" w14:textId="1EE7DE09" w:rsidR="00F14431" w:rsidRDefault="00F14431" w:rsidP="00023EF5">
      <w:pPr>
        <w:rPr>
          <w:sz w:val="22"/>
          <w:szCs w:val="22"/>
        </w:rPr>
      </w:pPr>
    </w:p>
    <w:p w14:paraId="403DC0D5" w14:textId="1C1B82BF" w:rsidR="00F14431" w:rsidRDefault="00F14431" w:rsidP="00023EF5">
      <w:pPr>
        <w:rPr>
          <w:sz w:val="22"/>
          <w:szCs w:val="22"/>
        </w:rPr>
      </w:pPr>
    </w:p>
    <w:p w14:paraId="6673AB48" w14:textId="22FA3B98" w:rsidR="00F14431" w:rsidRPr="00F14431" w:rsidRDefault="00F14431" w:rsidP="00023EF5">
      <w:pPr>
        <w:rPr>
          <w:sz w:val="22"/>
          <w:szCs w:val="22"/>
          <w:u w:val="single"/>
          <w:lang w:val="fr-FR"/>
        </w:rPr>
      </w:pPr>
      <w:r w:rsidRPr="00F14431">
        <w:rPr>
          <w:sz w:val="22"/>
          <w:szCs w:val="22"/>
          <w:u w:val="single"/>
          <w:lang w:val="fr-FR"/>
        </w:rPr>
        <w:t xml:space="preserve">Schéma : </w:t>
      </w:r>
    </w:p>
    <w:p w14:paraId="74CD068A" w14:textId="7880D18B" w:rsidR="00F14431" w:rsidRDefault="00F14431" w:rsidP="00023EF5">
      <w:pPr>
        <w:rPr>
          <w:sz w:val="22"/>
          <w:szCs w:val="22"/>
          <w:lang w:val="fr-FR"/>
        </w:rPr>
      </w:pPr>
    </w:p>
    <w:p w14:paraId="00F3B39E" w14:textId="1312E5D9" w:rsidR="00F14431" w:rsidRPr="00F14431" w:rsidRDefault="00F14431" w:rsidP="00023EF5">
      <w:pPr>
        <w:rPr>
          <w:sz w:val="22"/>
          <w:szCs w:val="22"/>
          <w:lang w:val="fr-FR"/>
        </w:rPr>
      </w:pPr>
      <w:r>
        <w:rPr>
          <w:noProof/>
          <w:sz w:val="22"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086B5E" wp14:editId="60AAB986">
                <wp:simplePos x="0" y="0"/>
                <wp:positionH relativeFrom="column">
                  <wp:posOffset>478465</wp:posOffset>
                </wp:positionH>
                <wp:positionV relativeFrom="paragraph">
                  <wp:posOffset>125582</wp:posOffset>
                </wp:positionV>
                <wp:extent cx="4284921" cy="2806996"/>
                <wp:effectExtent l="0" t="0" r="8255" b="1270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921" cy="280699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9B9368" id="Rounded Rectangle 1" o:spid="_x0000_s1026" style="position:absolute;margin-left:37.65pt;margin-top:9.9pt;width:337.4pt;height:2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" fillcolor="white [3212]" strokecolor="black [3213]" strokeweight="1pt">
                <v:stroke joinstyle="miter"/>
              </v:roundrect>
            </w:pict>
          </mc:Fallback>
        </mc:AlternateContent>
      </w:r>
    </w:p>
    <w:p w14:paraId="0675B108" w14:textId="77777777" w:rsidR="00797A09" w:rsidRDefault="00797A09" w:rsidP="00023EF5">
      <w:pPr>
        <w:rPr>
          <w:sz w:val="18"/>
          <w:szCs w:val="18"/>
          <w:lang w:val="fr-FR"/>
        </w:rPr>
      </w:pPr>
    </w:p>
    <w:p w14:paraId="05BFB880" w14:textId="77777777" w:rsidR="00797A09" w:rsidRDefault="00797A09" w:rsidP="00023EF5">
      <w:pPr>
        <w:rPr>
          <w:sz w:val="18"/>
          <w:szCs w:val="18"/>
          <w:lang w:val="fr-FR"/>
        </w:rPr>
      </w:pPr>
    </w:p>
    <w:p w14:paraId="06E00541" w14:textId="77777777" w:rsidR="00797A09" w:rsidRDefault="00797A09" w:rsidP="00023EF5">
      <w:pPr>
        <w:rPr>
          <w:sz w:val="18"/>
          <w:szCs w:val="18"/>
          <w:lang w:val="fr-FR"/>
        </w:rPr>
      </w:pPr>
    </w:p>
    <w:p w14:paraId="4E106151" w14:textId="77777777" w:rsidR="00797A09" w:rsidRDefault="00797A09" w:rsidP="00023EF5">
      <w:pPr>
        <w:rPr>
          <w:sz w:val="18"/>
          <w:szCs w:val="18"/>
          <w:lang w:val="fr-FR"/>
        </w:rPr>
      </w:pPr>
    </w:p>
    <w:p w14:paraId="6B010B10" w14:textId="77777777" w:rsidR="00797A09" w:rsidRDefault="00797A09" w:rsidP="00023EF5">
      <w:pPr>
        <w:rPr>
          <w:sz w:val="18"/>
          <w:szCs w:val="18"/>
          <w:lang w:val="fr-FR"/>
        </w:rPr>
      </w:pPr>
    </w:p>
    <w:p w14:paraId="32700D9B" w14:textId="77777777" w:rsidR="00797A09" w:rsidRDefault="00797A09" w:rsidP="00023EF5">
      <w:pPr>
        <w:rPr>
          <w:sz w:val="18"/>
          <w:szCs w:val="18"/>
          <w:lang w:val="fr-FR"/>
        </w:rPr>
      </w:pPr>
    </w:p>
    <w:p w14:paraId="5427111C" w14:textId="77777777" w:rsidR="00797A09" w:rsidRDefault="00797A09" w:rsidP="00023EF5">
      <w:pPr>
        <w:rPr>
          <w:sz w:val="18"/>
          <w:szCs w:val="18"/>
          <w:lang w:val="fr-FR"/>
        </w:rPr>
      </w:pPr>
    </w:p>
    <w:p w14:paraId="15536AD2" w14:textId="77777777" w:rsidR="00797A09" w:rsidRDefault="00797A09" w:rsidP="00023EF5">
      <w:pPr>
        <w:rPr>
          <w:sz w:val="18"/>
          <w:szCs w:val="18"/>
          <w:lang w:val="fr-FR"/>
        </w:rPr>
      </w:pPr>
    </w:p>
    <w:p w14:paraId="72524A22" w14:textId="77777777" w:rsidR="00797A09" w:rsidRDefault="00797A09" w:rsidP="00023EF5">
      <w:pPr>
        <w:rPr>
          <w:sz w:val="18"/>
          <w:szCs w:val="18"/>
          <w:lang w:val="fr-FR"/>
        </w:rPr>
      </w:pPr>
    </w:p>
    <w:p w14:paraId="54EE2019" w14:textId="77777777" w:rsidR="00797A09" w:rsidRDefault="00797A09" w:rsidP="00023EF5">
      <w:pPr>
        <w:rPr>
          <w:sz w:val="18"/>
          <w:szCs w:val="18"/>
          <w:lang w:val="fr-FR"/>
        </w:rPr>
      </w:pPr>
    </w:p>
    <w:p w14:paraId="435BA789" w14:textId="77777777" w:rsidR="00797A09" w:rsidRDefault="00797A09" w:rsidP="00023EF5">
      <w:pPr>
        <w:rPr>
          <w:sz w:val="18"/>
          <w:szCs w:val="18"/>
          <w:lang w:val="fr-FR"/>
        </w:rPr>
      </w:pPr>
    </w:p>
    <w:p w14:paraId="11786803" w14:textId="77777777" w:rsidR="00797A09" w:rsidRDefault="00797A09" w:rsidP="00023EF5">
      <w:pPr>
        <w:rPr>
          <w:sz w:val="18"/>
          <w:szCs w:val="18"/>
          <w:lang w:val="fr-FR"/>
        </w:rPr>
      </w:pPr>
    </w:p>
    <w:p w14:paraId="1549B496" w14:textId="77777777" w:rsidR="00797A09" w:rsidRDefault="00797A09" w:rsidP="00023EF5">
      <w:pPr>
        <w:rPr>
          <w:sz w:val="18"/>
          <w:szCs w:val="18"/>
          <w:lang w:val="fr-FR"/>
        </w:rPr>
      </w:pPr>
    </w:p>
    <w:p w14:paraId="1D2FFFD8" w14:textId="77777777" w:rsidR="00797A09" w:rsidRDefault="00797A09" w:rsidP="00023EF5">
      <w:pPr>
        <w:rPr>
          <w:sz w:val="18"/>
          <w:szCs w:val="18"/>
          <w:lang w:val="fr-FR"/>
        </w:rPr>
      </w:pPr>
    </w:p>
    <w:p w14:paraId="4958736F" w14:textId="77777777" w:rsidR="00797A09" w:rsidRDefault="00797A09" w:rsidP="00023EF5">
      <w:pPr>
        <w:rPr>
          <w:sz w:val="18"/>
          <w:szCs w:val="18"/>
          <w:lang w:val="fr-FR"/>
        </w:rPr>
      </w:pPr>
    </w:p>
    <w:p w14:paraId="07424026" w14:textId="77777777" w:rsidR="00797A09" w:rsidRDefault="00797A09" w:rsidP="00023EF5">
      <w:pPr>
        <w:rPr>
          <w:sz w:val="18"/>
          <w:szCs w:val="18"/>
          <w:lang w:val="fr-FR"/>
        </w:rPr>
      </w:pPr>
    </w:p>
    <w:p w14:paraId="05764A73" w14:textId="77777777" w:rsidR="00797A09" w:rsidRDefault="00797A09" w:rsidP="00023EF5">
      <w:pPr>
        <w:rPr>
          <w:sz w:val="18"/>
          <w:szCs w:val="18"/>
          <w:lang w:val="fr-FR"/>
        </w:rPr>
      </w:pPr>
    </w:p>
    <w:p w14:paraId="3893F793" w14:textId="77777777" w:rsidR="00797A09" w:rsidRDefault="00797A09" w:rsidP="00023EF5">
      <w:pPr>
        <w:rPr>
          <w:sz w:val="18"/>
          <w:szCs w:val="18"/>
          <w:lang w:val="fr-FR"/>
        </w:rPr>
      </w:pPr>
    </w:p>
    <w:p w14:paraId="14B2FF17" w14:textId="77777777" w:rsidR="00797A09" w:rsidRDefault="00797A09" w:rsidP="00023EF5">
      <w:pPr>
        <w:rPr>
          <w:sz w:val="18"/>
          <w:szCs w:val="18"/>
          <w:lang w:val="fr-FR"/>
        </w:rPr>
      </w:pPr>
    </w:p>
    <w:p w14:paraId="7D5844EB" w14:textId="77777777" w:rsidR="00797A09" w:rsidRDefault="00797A09" w:rsidP="00023EF5">
      <w:pPr>
        <w:rPr>
          <w:sz w:val="18"/>
          <w:szCs w:val="18"/>
          <w:lang w:val="fr-FR"/>
        </w:rPr>
      </w:pPr>
    </w:p>
    <w:p w14:paraId="73A2E01C" w14:textId="77777777" w:rsidR="00797A09" w:rsidRDefault="00797A09" w:rsidP="00023EF5">
      <w:pPr>
        <w:rPr>
          <w:sz w:val="18"/>
          <w:szCs w:val="18"/>
          <w:lang w:val="fr-FR"/>
        </w:rPr>
      </w:pPr>
    </w:p>
    <w:p w14:paraId="277B6509" w14:textId="77777777" w:rsidR="00797A09" w:rsidRDefault="00797A09" w:rsidP="00023EF5">
      <w:pPr>
        <w:rPr>
          <w:sz w:val="18"/>
          <w:szCs w:val="18"/>
          <w:lang w:val="fr-FR"/>
        </w:rPr>
      </w:pPr>
    </w:p>
    <w:p w14:paraId="7D089151" w14:textId="77777777" w:rsidR="00797A09" w:rsidRDefault="00797A09" w:rsidP="00023EF5">
      <w:pPr>
        <w:rPr>
          <w:sz w:val="18"/>
          <w:szCs w:val="18"/>
          <w:lang w:val="fr-FR"/>
        </w:rPr>
      </w:pPr>
    </w:p>
    <w:p w14:paraId="5D1CD833" w14:textId="77777777" w:rsidR="00797A09" w:rsidRDefault="00797A09" w:rsidP="00023EF5">
      <w:pPr>
        <w:rPr>
          <w:sz w:val="18"/>
          <w:szCs w:val="18"/>
          <w:lang w:val="fr-FR"/>
        </w:rPr>
      </w:pPr>
    </w:p>
    <w:p w14:paraId="0F7D365C" w14:textId="77777777" w:rsidR="00797A09" w:rsidRDefault="00797A09" w:rsidP="00023EF5">
      <w:pPr>
        <w:rPr>
          <w:sz w:val="18"/>
          <w:szCs w:val="18"/>
          <w:lang w:val="fr-FR"/>
        </w:rPr>
      </w:pPr>
    </w:p>
    <w:p w14:paraId="49A275DA" w14:textId="77777777" w:rsidR="00797A09" w:rsidRDefault="00797A09" w:rsidP="00023EF5">
      <w:pPr>
        <w:rPr>
          <w:sz w:val="18"/>
          <w:szCs w:val="18"/>
          <w:lang w:val="fr-FR"/>
        </w:rPr>
      </w:pPr>
    </w:p>
    <w:p w14:paraId="47F0FCB1" w14:textId="77777777" w:rsidR="00797A09" w:rsidRDefault="00797A09" w:rsidP="00023EF5">
      <w:pPr>
        <w:rPr>
          <w:sz w:val="18"/>
          <w:szCs w:val="18"/>
          <w:lang w:val="fr-FR"/>
        </w:rPr>
      </w:pPr>
    </w:p>
    <w:p w14:paraId="3B7D2BC4" w14:textId="77777777" w:rsidR="00797A09" w:rsidRDefault="00797A09" w:rsidP="00023EF5">
      <w:pPr>
        <w:rPr>
          <w:sz w:val="18"/>
          <w:szCs w:val="18"/>
          <w:lang w:val="fr-FR"/>
        </w:rPr>
      </w:pPr>
    </w:p>
    <w:p w14:paraId="71F4FA41" w14:textId="77777777" w:rsidR="00797A09" w:rsidRDefault="00797A09" w:rsidP="00023EF5">
      <w:pPr>
        <w:rPr>
          <w:sz w:val="18"/>
          <w:szCs w:val="18"/>
          <w:lang w:val="fr-FR"/>
        </w:rPr>
      </w:pPr>
    </w:p>
    <w:p w14:paraId="2B2E1BB7" w14:textId="77777777" w:rsidR="00797A09" w:rsidRDefault="00797A09" w:rsidP="00023EF5">
      <w:pPr>
        <w:rPr>
          <w:sz w:val="18"/>
          <w:szCs w:val="18"/>
          <w:lang w:val="fr-FR"/>
        </w:rPr>
      </w:pPr>
    </w:p>
    <w:p w14:paraId="0835687E" w14:textId="77777777" w:rsidR="00797A09" w:rsidRDefault="00797A09" w:rsidP="00023EF5">
      <w:pPr>
        <w:rPr>
          <w:sz w:val="18"/>
          <w:szCs w:val="18"/>
          <w:lang w:val="fr-FR"/>
        </w:rPr>
      </w:pPr>
    </w:p>
    <w:p w14:paraId="2555F87E" w14:textId="77777777" w:rsidR="00F14431" w:rsidRDefault="00F14431" w:rsidP="00023EF5">
      <w:pPr>
        <w:rPr>
          <w:sz w:val="18"/>
          <w:szCs w:val="18"/>
          <w:lang w:val="fr-FR"/>
        </w:rPr>
      </w:pPr>
    </w:p>
    <w:p w14:paraId="0322DCEC" w14:textId="5F06DCEA" w:rsidR="00023EF5" w:rsidRPr="00023EF5" w:rsidRDefault="00023EF5" w:rsidP="00023EF5">
      <w:pPr>
        <w:rPr>
          <w:sz w:val="18"/>
          <w:szCs w:val="18"/>
          <w:lang w:val="fr-FR"/>
        </w:rPr>
      </w:pPr>
      <w:r w:rsidRPr="00023EF5">
        <w:rPr>
          <w:sz w:val="18"/>
          <w:szCs w:val="18"/>
          <w:lang w:val="fr-FR"/>
        </w:rPr>
        <w:lastRenderedPageBreak/>
        <w:t>Fiche 2. Mers et océans : au cœur de la mondialisation</w:t>
      </w:r>
    </w:p>
    <w:p w14:paraId="21F5927B" w14:textId="77777777" w:rsidR="00023EF5" w:rsidRDefault="00023EF5" w:rsidP="00023EF5">
      <w:pPr>
        <w:pBdr>
          <w:bottom w:val="single" w:sz="4" w:space="1" w:color="auto"/>
        </w:pBdr>
        <w:jc w:val="center"/>
        <w:rPr>
          <w:sz w:val="22"/>
          <w:szCs w:val="22"/>
          <w:lang w:val="fr-FR"/>
        </w:rPr>
      </w:pPr>
    </w:p>
    <w:p w14:paraId="6B81F87D" w14:textId="6AF7FD9E" w:rsidR="00023EF5" w:rsidRPr="000D0BC2" w:rsidRDefault="00023EF5" w:rsidP="00023EF5">
      <w:pPr>
        <w:pBdr>
          <w:bottom w:val="single" w:sz="4" w:space="1" w:color="auto"/>
        </w:pBdr>
        <w:jc w:val="center"/>
        <w:rPr>
          <w:b/>
          <w:bCs/>
          <w:sz w:val="15"/>
          <w:szCs w:val="15"/>
          <w:lang w:val="fr-FR"/>
        </w:rPr>
      </w:pPr>
      <w:r w:rsidRPr="00023EF5">
        <w:rPr>
          <w:b/>
          <w:bCs/>
          <w:sz w:val="22"/>
          <w:szCs w:val="22"/>
          <w:lang w:val="fr-FR"/>
        </w:rPr>
        <w:t xml:space="preserve">I- Étude de cas : le DETROIT DE MALACCA, point de passage majeur et stratégique </w:t>
      </w:r>
      <w:r w:rsidRPr="000D0BC2">
        <w:rPr>
          <w:b/>
          <w:bCs/>
          <w:sz w:val="15"/>
          <w:szCs w:val="15"/>
          <w:lang w:val="fr-FR"/>
        </w:rPr>
        <w:t>[p. 152 à 163]</w:t>
      </w:r>
    </w:p>
    <w:p w14:paraId="5047BBAF" w14:textId="77777777" w:rsidR="00023EF5" w:rsidRDefault="00023EF5" w:rsidP="00023EF5">
      <w:pPr>
        <w:rPr>
          <w:sz w:val="22"/>
          <w:szCs w:val="22"/>
          <w:lang w:val="fr-FR"/>
        </w:rPr>
      </w:pPr>
    </w:p>
    <w:p w14:paraId="1FD68116" w14:textId="50EFDE63" w:rsidR="00023EF5" w:rsidRPr="0071305B" w:rsidRDefault="0071305B" w:rsidP="0071305B">
      <w:pPr>
        <w:jc w:val="center"/>
        <w:rPr>
          <w:i/>
          <w:iCs/>
          <w:sz w:val="22"/>
          <w:szCs w:val="22"/>
          <w:lang w:val="fr-FR"/>
        </w:rPr>
      </w:pPr>
      <w:r w:rsidRPr="0071305B">
        <w:rPr>
          <w:i/>
          <w:iCs/>
          <w:sz w:val="22"/>
          <w:szCs w:val="22"/>
          <w:lang w:val="fr-FR"/>
        </w:rPr>
        <w:t xml:space="preserve">Travail noté n° 1 – A déposer sur </w:t>
      </w:r>
      <w:proofErr w:type="spellStart"/>
      <w:r w:rsidRPr="0071305B">
        <w:rPr>
          <w:i/>
          <w:iCs/>
          <w:sz w:val="22"/>
          <w:szCs w:val="22"/>
          <w:lang w:val="fr-FR"/>
        </w:rPr>
        <w:t>moodle</w:t>
      </w:r>
      <w:proofErr w:type="spellEnd"/>
      <w:r w:rsidRPr="0071305B">
        <w:rPr>
          <w:i/>
          <w:iCs/>
          <w:sz w:val="22"/>
          <w:szCs w:val="22"/>
          <w:lang w:val="fr-FR"/>
        </w:rPr>
        <w:t xml:space="preserve"> (partie G1) pour le ……</w:t>
      </w:r>
      <w:proofErr w:type="gramStart"/>
      <w:r w:rsidRPr="0071305B">
        <w:rPr>
          <w:i/>
          <w:iCs/>
          <w:sz w:val="22"/>
          <w:szCs w:val="22"/>
          <w:lang w:val="fr-FR"/>
        </w:rPr>
        <w:t>…….</w:t>
      </w:r>
      <w:proofErr w:type="gramEnd"/>
      <w:r w:rsidRPr="0071305B">
        <w:rPr>
          <w:i/>
          <w:iCs/>
          <w:sz w:val="22"/>
          <w:szCs w:val="22"/>
          <w:lang w:val="fr-FR"/>
        </w:rPr>
        <w:t>.</w:t>
      </w:r>
    </w:p>
    <w:p w14:paraId="1D3365FE" w14:textId="57DC7592" w:rsidR="0071305B" w:rsidRDefault="0071305B" w:rsidP="00023EF5">
      <w:pPr>
        <w:rPr>
          <w:sz w:val="22"/>
          <w:szCs w:val="22"/>
          <w:lang w:val="fr-FR"/>
        </w:rPr>
      </w:pPr>
    </w:p>
    <w:p w14:paraId="0D546168" w14:textId="77777777" w:rsidR="0071305B" w:rsidRPr="0071305B" w:rsidRDefault="0071305B" w:rsidP="0071305B">
      <w:pPr>
        <w:rPr>
          <w:b/>
          <w:bCs/>
          <w:sz w:val="21"/>
          <w:szCs w:val="21"/>
        </w:rPr>
      </w:pPr>
      <w:r w:rsidRPr="0071305B">
        <w:rPr>
          <w:rFonts w:eastAsiaTheme="minorEastAsia"/>
          <w:b/>
          <w:bCs/>
          <w:sz w:val="21"/>
          <w:szCs w:val="21"/>
          <w:u w:val="single"/>
          <w:lang w:val="fr-FR"/>
        </w:rPr>
        <w:t xml:space="preserve">CONSIGNES DE TRAVAIL (1) </w:t>
      </w:r>
    </w:p>
    <w:p w14:paraId="462070DA" w14:textId="77777777" w:rsidR="0071305B" w:rsidRDefault="0071305B" w:rsidP="0071305B">
      <w:pPr>
        <w:rPr>
          <w:sz w:val="21"/>
          <w:szCs w:val="21"/>
          <w:lang w:val="fr-FR"/>
        </w:rPr>
      </w:pPr>
      <w:r w:rsidRPr="0071305B">
        <w:rPr>
          <w:rFonts w:eastAsiaTheme="minorEastAsia"/>
          <w:sz w:val="21"/>
          <w:szCs w:val="21"/>
          <w:lang w:val="fr-FR"/>
        </w:rPr>
        <w:tab/>
      </w:r>
    </w:p>
    <w:p w14:paraId="79297B77" w14:textId="28D14E3D" w:rsidR="0071305B" w:rsidRPr="0071305B" w:rsidRDefault="0071305B" w:rsidP="0071305B">
      <w:pPr>
        <w:ind w:firstLine="720"/>
        <w:rPr>
          <w:sz w:val="21"/>
          <w:szCs w:val="21"/>
        </w:rPr>
      </w:pPr>
      <w:r w:rsidRPr="0071305B">
        <w:rPr>
          <w:rFonts w:eastAsiaTheme="minorEastAsia"/>
          <w:sz w:val="21"/>
          <w:szCs w:val="21"/>
          <w:u w:val="single"/>
          <w:lang w:val="fr-FR"/>
        </w:rPr>
        <w:t xml:space="preserve">A) Objectif général </w:t>
      </w:r>
      <w:r w:rsidRPr="0071305B">
        <w:rPr>
          <w:rFonts w:eastAsiaTheme="minorEastAsia"/>
          <w:sz w:val="21"/>
          <w:szCs w:val="21"/>
          <w:lang w:val="fr-FR"/>
        </w:rPr>
        <w:t xml:space="preserve">: à partir des documents fournis, il s’agira de rédiger un texte organisé et argumenté répondant à la problématique suivante :  </w:t>
      </w:r>
      <w:r w:rsidRPr="0071305B">
        <w:rPr>
          <w:rFonts w:eastAsiaTheme="minorEastAsia"/>
          <w:i/>
          <w:iCs/>
          <w:sz w:val="21"/>
          <w:szCs w:val="21"/>
          <w:lang w:val="fr-FR"/>
        </w:rPr>
        <w:t xml:space="preserve">EN QUOI LE DETROIT DE MALACCA EST-IL UN PASSAGE MAJEUR ET STRATEGIQUE DE LA </w:t>
      </w:r>
      <w:r w:rsidRPr="0071305B">
        <w:rPr>
          <w:i/>
          <w:iCs/>
          <w:sz w:val="21"/>
          <w:szCs w:val="21"/>
          <w:lang w:val="fr-FR"/>
        </w:rPr>
        <w:t>MONDIALISATION ?</w:t>
      </w:r>
      <w:r w:rsidRPr="0071305B">
        <w:rPr>
          <w:rFonts w:eastAsiaTheme="minorEastAsia"/>
          <w:i/>
          <w:iCs/>
          <w:sz w:val="21"/>
          <w:szCs w:val="21"/>
          <w:lang w:val="fr-FR"/>
        </w:rPr>
        <w:t xml:space="preserve"> </w:t>
      </w:r>
    </w:p>
    <w:p w14:paraId="3F4230F9" w14:textId="09C60919" w:rsidR="0071305B" w:rsidRDefault="0071305B" w:rsidP="0071305B">
      <w:pPr>
        <w:rPr>
          <w:sz w:val="21"/>
          <w:szCs w:val="21"/>
          <w:lang w:val="fr-FR"/>
        </w:rPr>
      </w:pPr>
      <w:r w:rsidRPr="0071305B">
        <w:rPr>
          <w:rFonts w:eastAsiaTheme="minorEastAsia"/>
          <w:sz w:val="21"/>
          <w:szCs w:val="21"/>
          <w:lang w:val="fr-FR"/>
        </w:rPr>
        <w:tab/>
      </w:r>
    </w:p>
    <w:p w14:paraId="0D57AEF2" w14:textId="77777777" w:rsidR="0071305B" w:rsidRDefault="0071305B" w:rsidP="0071305B">
      <w:pPr>
        <w:rPr>
          <w:sz w:val="21"/>
          <w:szCs w:val="21"/>
          <w:lang w:val="fr-FR"/>
        </w:rPr>
      </w:pPr>
    </w:p>
    <w:p w14:paraId="47727645" w14:textId="79B8BD46" w:rsidR="0071305B" w:rsidRPr="0071305B" w:rsidRDefault="0071305B" w:rsidP="0071305B">
      <w:pPr>
        <w:ind w:firstLine="360"/>
        <w:rPr>
          <w:sz w:val="21"/>
          <w:szCs w:val="21"/>
        </w:rPr>
      </w:pPr>
      <w:r w:rsidRPr="0071305B">
        <w:rPr>
          <w:rFonts w:eastAsiaTheme="minorEastAsia"/>
          <w:sz w:val="21"/>
          <w:szCs w:val="21"/>
          <w:u w:val="single"/>
          <w:lang w:val="fr-FR"/>
        </w:rPr>
        <w:t xml:space="preserve">B) Arguments (idées + exemples) à chercher pour alimenter le futur texte organisé </w:t>
      </w:r>
      <w:r w:rsidRPr="0071305B">
        <w:rPr>
          <w:rFonts w:eastAsiaTheme="minorEastAsia"/>
          <w:sz w:val="21"/>
          <w:szCs w:val="21"/>
          <w:lang w:val="fr-FR"/>
        </w:rPr>
        <w:t xml:space="preserve">: </w:t>
      </w:r>
    </w:p>
    <w:p w14:paraId="0D302098" w14:textId="607891BA" w:rsidR="0071305B" w:rsidRPr="0071305B" w:rsidRDefault="0071305B" w:rsidP="0071305B">
      <w:pPr>
        <w:rPr>
          <w:sz w:val="21"/>
          <w:szCs w:val="21"/>
        </w:rPr>
      </w:pPr>
      <w:r>
        <w:rPr>
          <w:sz w:val="21"/>
          <w:szCs w:val="21"/>
          <w:lang w:val="fr-FR"/>
        </w:rPr>
        <w:t xml:space="preserve">(1)    </w:t>
      </w:r>
      <w:r w:rsidRPr="0071305B">
        <w:rPr>
          <w:rFonts w:eastAsiaTheme="minorEastAsia"/>
          <w:sz w:val="21"/>
          <w:szCs w:val="21"/>
          <w:u w:val="single"/>
          <w:lang w:val="fr-FR"/>
        </w:rPr>
        <w:t>Introduction</w:t>
      </w:r>
      <w:r w:rsidRPr="0071305B">
        <w:rPr>
          <w:rFonts w:eastAsiaTheme="minorEastAsia"/>
          <w:sz w:val="21"/>
          <w:szCs w:val="21"/>
          <w:lang w:val="fr-FR"/>
        </w:rPr>
        <w:t xml:space="preserve"> : [diapositive 7] </w:t>
      </w:r>
    </w:p>
    <w:p w14:paraId="0A5F0D70" w14:textId="77777777" w:rsidR="0071305B" w:rsidRPr="0071305B" w:rsidRDefault="0071305B" w:rsidP="0071305B">
      <w:pPr>
        <w:rPr>
          <w:sz w:val="21"/>
          <w:szCs w:val="21"/>
        </w:rPr>
      </w:pPr>
      <w:r w:rsidRPr="0071305B">
        <w:rPr>
          <w:rFonts w:eastAsiaTheme="minorEastAsia"/>
          <w:sz w:val="21"/>
          <w:szCs w:val="21"/>
          <w:lang w:val="fr-FR"/>
        </w:rPr>
        <w:t xml:space="preserve">Localise le détroit de Malacca à l’échelle mondiale et à l’échelle régionale (Asie du Sud et de l’Est). </w:t>
      </w:r>
    </w:p>
    <w:p w14:paraId="7B932739" w14:textId="1D2AB09C" w:rsidR="0071305B" w:rsidRDefault="0071305B" w:rsidP="0071305B">
      <w:pPr>
        <w:rPr>
          <w:sz w:val="21"/>
          <w:szCs w:val="21"/>
          <w:lang w:val="fr-FR"/>
        </w:rPr>
      </w:pPr>
      <w:r w:rsidRPr="0071305B">
        <w:rPr>
          <w:rFonts w:eastAsiaTheme="minorEastAsia"/>
          <w:sz w:val="21"/>
          <w:szCs w:val="21"/>
          <w:lang w:val="fr-FR"/>
        </w:rPr>
        <w:t xml:space="preserve">Quelles caractéristiques font de Malacca le détroit le plus important dans le </w:t>
      </w:r>
      <w:r w:rsidRPr="0071305B">
        <w:rPr>
          <w:sz w:val="21"/>
          <w:szCs w:val="21"/>
          <w:lang w:val="fr-FR"/>
        </w:rPr>
        <w:t>monde ?</w:t>
      </w:r>
      <w:r w:rsidRPr="0071305B">
        <w:rPr>
          <w:rFonts w:eastAsiaTheme="minorEastAsia"/>
          <w:sz w:val="21"/>
          <w:szCs w:val="21"/>
          <w:lang w:val="fr-FR"/>
        </w:rPr>
        <w:t xml:space="preserve"> </w:t>
      </w:r>
    </w:p>
    <w:p w14:paraId="4E217014" w14:textId="77777777" w:rsidR="0071305B" w:rsidRPr="0071305B" w:rsidRDefault="0071305B" w:rsidP="0071305B">
      <w:pPr>
        <w:rPr>
          <w:sz w:val="21"/>
          <w:szCs w:val="21"/>
        </w:rPr>
      </w:pPr>
    </w:p>
    <w:p w14:paraId="5754B5FC" w14:textId="77777777" w:rsidR="0071305B" w:rsidRPr="0071305B" w:rsidRDefault="0071305B" w:rsidP="0071305B">
      <w:pPr>
        <w:rPr>
          <w:sz w:val="21"/>
          <w:szCs w:val="21"/>
        </w:rPr>
      </w:pPr>
      <w:r w:rsidRPr="0071305B">
        <w:rPr>
          <w:rFonts w:eastAsiaTheme="minorEastAsia"/>
          <w:sz w:val="21"/>
          <w:szCs w:val="21"/>
          <w:lang w:val="fr-FR"/>
        </w:rPr>
        <w:t xml:space="preserve">(2)    </w:t>
      </w:r>
      <w:r w:rsidRPr="0071305B">
        <w:rPr>
          <w:rFonts w:eastAsiaTheme="minorEastAsia"/>
          <w:sz w:val="21"/>
          <w:szCs w:val="21"/>
          <w:u w:val="single"/>
          <w:lang w:val="fr-FR"/>
        </w:rPr>
        <w:t>Partie 1</w:t>
      </w:r>
      <w:r w:rsidRPr="0071305B">
        <w:rPr>
          <w:rFonts w:eastAsiaTheme="minorEastAsia"/>
          <w:sz w:val="21"/>
          <w:szCs w:val="21"/>
          <w:lang w:val="fr-FR"/>
        </w:rPr>
        <w:t xml:space="preserve"> : [diapositives 8 et 9]</w:t>
      </w:r>
    </w:p>
    <w:p w14:paraId="67D65D2F" w14:textId="76F0B3BF" w:rsidR="0071305B" w:rsidRDefault="0071305B" w:rsidP="0071305B">
      <w:pPr>
        <w:rPr>
          <w:sz w:val="21"/>
          <w:szCs w:val="21"/>
          <w:lang w:val="fr-FR"/>
        </w:rPr>
      </w:pPr>
      <w:r w:rsidRPr="0071305B">
        <w:rPr>
          <w:rFonts w:eastAsiaTheme="minorEastAsia"/>
          <w:sz w:val="21"/>
          <w:szCs w:val="21"/>
          <w:lang w:val="fr-FR"/>
        </w:rPr>
        <w:t xml:space="preserve">De quelle manière chaque document montre-t-il que Malacca est un détroit très fréquenté voire même par moment </w:t>
      </w:r>
      <w:r w:rsidRPr="0071305B">
        <w:rPr>
          <w:sz w:val="21"/>
          <w:szCs w:val="21"/>
          <w:lang w:val="fr-FR"/>
        </w:rPr>
        <w:t>saturé ?</w:t>
      </w:r>
      <w:r w:rsidRPr="0071305B">
        <w:rPr>
          <w:rFonts w:eastAsiaTheme="minorEastAsia"/>
          <w:sz w:val="21"/>
          <w:szCs w:val="21"/>
          <w:lang w:val="fr-FR"/>
        </w:rPr>
        <w:t xml:space="preserve"> </w:t>
      </w:r>
    </w:p>
    <w:p w14:paraId="0B2CADF0" w14:textId="77777777" w:rsidR="0071305B" w:rsidRPr="0071305B" w:rsidRDefault="0071305B" w:rsidP="0071305B">
      <w:pPr>
        <w:rPr>
          <w:sz w:val="21"/>
          <w:szCs w:val="21"/>
        </w:rPr>
      </w:pPr>
    </w:p>
    <w:p w14:paraId="25C1CFB5" w14:textId="77777777" w:rsidR="0071305B" w:rsidRPr="0071305B" w:rsidRDefault="0071305B" w:rsidP="0071305B">
      <w:pPr>
        <w:rPr>
          <w:sz w:val="21"/>
          <w:szCs w:val="21"/>
        </w:rPr>
      </w:pPr>
      <w:r w:rsidRPr="0071305B">
        <w:rPr>
          <w:rFonts w:eastAsiaTheme="minorEastAsia"/>
          <w:sz w:val="21"/>
          <w:szCs w:val="21"/>
          <w:lang w:val="fr-FR"/>
        </w:rPr>
        <w:t xml:space="preserve">(3)    </w:t>
      </w:r>
      <w:r w:rsidRPr="0071305B">
        <w:rPr>
          <w:rFonts w:eastAsiaTheme="minorEastAsia"/>
          <w:sz w:val="21"/>
          <w:szCs w:val="21"/>
          <w:u w:val="single"/>
          <w:lang w:val="fr-FR"/>
        </w:rPr>
        <w:t>Partie 2</w:t>
      </w:r>
      <w:r w:rsidRPr="0071305B">
        <w:rPr>
          <w:rFonts w:eastAsiaTheme="minorEastAsia"/>
          <w:sz w:val="21"/>
          <w:szCs w:val="21"/>
          <w:lang w:val="fr-FR"/>
        </w:rPr>
        <w:t xml:space="preserve"> : [diapositive 10]</w:t>
      </w:r>
    </w:p>
    <w:p w14:paraId="73CD967F" w14:textId="40CACCE8" w:rsidR="0071305B" w:rsidRDefault="000D0BC2" w:rsidP="0071305B">
      <w:pPr>
        <w:rPr>
          <w:rFonts w:eastAsiaTheme="minorEastAsia"/>
          <w:sz w:val="21"/>
          <w:szCs w:val="21"/>
          <w:lang w:val="fr-FR"/>
        </w:rPr>
      </w:pPr>
      <w:r w:rsidRPr="000D0BC2">
        <w:rPr>
          <w:rFonts w:eastAsiaTheme="minorEastAsia"/>
          <w:sz w:val="21"/>
          <w:szCs w:val="21"/>
          <w:lang w:val="fr-FR"/>
        </w:rPr>
        <w:t>A l’aide des trois documents, montre que le détroit de Malacca est soumis à des tensions liées à la piraterie, aux visions divergentes de sa sécurité qu’ont les États riverains et extérieurs, et à la question environnementale.</w:t>
      </w:r>
    </w:p>
    <w:p w14:paraId="300173FD" w14:textId="77777777" w:rsidR="000D0BC2" w:rsidRPr="000D0BC2" w:rsidRDefault="000D0BC2" w:rsidP="0071305B">
      <w:pPr>
        <w:rPr>
          <w:sz w:val="21"/>
          <w:szCs w:val="21"/>
          <w:lang w:val="fr-FR"/>
        </w:rPr>
      </w:pPr>
    </w:p>
    <w:p w14:paraId="11EE684B" w14:textId="77777777" w:rsidR="0071305B" w:rsidRPr="0071305B" w:rsidRDefault="0071305B" w:rsidP="0071305B">
      <w:pPr>
        <w:rPr>
          <w:sz w:val="21"/>
          <w:szCs w:val="21"/>
        </w:rPr>
      </w:pPr>
      <w:r w:rsidRPr="0071305B">
        <w:rPr>
          <w:rFonts w:eastAsiaTheme="minorEastAsia"/>
          <w:sz w:val="21"/>
          <w:szCs w:val="21"/>
          <w:lang w:val="fr-FR"/>
        </w:rPr>
        <w:t xml:space="preserve">(4)     </w:t>
      </w:r>
      <w:r w:rsidRPr="0071305B">
        <w:rPr>
          <w:rFonts w:eastAsiaTheme="minorEastAsia"/>
          <w:sz w:val="21"/>
          <w:szCs w:val="21"/>
          <w:u w:val="single"/>
          <w:lang w:val="fr-FR"/>
        </w:rPr>
        <w:t>Partie 3</w:t>
      </w:r>
      <w:r w:rsidRPr="0071305B">
        <w:rPr>
          <w:rFonts w:eastAsiaTheme="minorEastAsia"/>
          <w:sz w:val="21"/>
          <w:szCs w:val="21"/>
          <w:lang w:val="fr-FR"/>
        </w:rPr>
        <w:t xml:space="preserve"> : [diapositive 11]</w:t>
      </w:r>
    </w:p>
    <w:p w14:paraId="0223BC9F" w14:textId="49D60B8A" w:rsidR="0071305B" w:rsidRDefault="0071305B" w:rsidP="0071305B">
      <w:pPr>
        <w:rPr>
          <w:sz w:val="21"/>
          <w:szCs w:val="21"/>
          <w:lang w:val="fr-FR"/>
        </w:rPr>
      </w:pPr>
      <w:r w:rsidRPr="0071305B">
        <w:rPr>
          <w:rFonts w:eastAsiaTheme="minorEastAsia"/>
          <w:sz w:val="21"/>
          <w:szCs w:val="21"/>
          <w:lang w:val="fr-FR"/>
        </w:rPr>
        <w:t xml:space="preserve">Quelle importance a le détroit de Malacca pour les quatre puissances suivantes : </w:t>
      </w:r>
      <w:r w:rsidRPr="0071305B">
        <w:rPr>
          <w:sz w:val="21"/>
          <w:szCs w:val="21"/>
          <w:lang w:val="fr-FR"/>
        </w:rPr>
        <w:t>États-Unis</w:t>
      </w:r>
      <w:r w:rsidRPr="0071305B">
        <w:rPr>
          <w:rFonts w:eastAsiaTheme="minorEastAsia"/>
          <w:sz w:val="21"/>
          <w:szCs w:val="21"/>
          <w:lang w:val="fr-FR"/>
        </w:rPr>
        <w:t xml:space="preserve">, Japon, Chine et </w:t>
      </w:r>
      <w:r w:rsidRPr="0071305B">
        <w:rPr>
          <w:sz w:val="21"/>
          <w:szCs w:val="21"/>
          <w:lang w:val="fr-FR"/>
        </w:rPr>
        <w:t>Inde ?</w:t>
      </w:r>
      <w:r w:rsidRPr="0071305B">
        <w:rPr>
          <w:rFonts w:eastAsiaTheme="minorEastAsia"/>
          <w:sz w:val="21"/>
          <w:szCs w:val="21"/>
          <w:lang w:val="fr-FR"/>
        </w:rPr>
        <w:t xml:space="preserve"> En quoi cela peut-il être source de rivalités et possibles </w:t>
      </w:r>
      <w:r w:rsidRPr="0071305B">
        <w:rPr>
          <w:sz w:val="21"/>
          <w:szCs w:val="21"/>
          <w:lang w:val="fr-FR"/>
        </w:rPr>
        <w:t>conflits ?</w:t>
      </w:r>
      <w:r w:rsidRPr="0071305B">
        <w:rPr>
          <w:rFonts w:eastAsiaTheme="minorEastAsia"/>
          <w:sz w:val="21"/>
          <w:szCs w:val="21"/>
          <w:lang w:val="fr-FR"/>
        </w:rPr>
        <w:t xml:space="preserve"> </w:t>
      </w:r>
    </w:p>
    <w:p w14:paraId="33859A74" w14:textId="77777777" w:rsidR="0071305B" w:rsidRPr="0071305B" w:rsidRDefault="0071305B" w:rsidP="0071305B">
      <w:pPr>
        <w:rPr>
          <w:sz w:val="21"/>
          <w:szCs w:val="21"/>
        </w:rPr>
      </w:pPr>
    </w:p>
    <w:p w14:paraId="3007DC28" w14:textId="5D3B5FC6" w:rsidR="0071305B" w:rsidRPr="0071305B" w:rsidRDefault="0071305B" w:rsidP="0071305B">
      <w:pPr>
        <w:rPr>
          <w:sz w:val="21"/>
          <w:szCs w:val="21"/>
        </w:rPr>
      </w:pPr>
      <w:r w:rsidRPr="0071305B">
        <w:rPr>
          <w:rFonts w:eastAsiaTheme="minorEastAsia"/>
          <w:sz w:val="21"/>
          <w:szCs w:val="21"/>
          <w:lang w:val="fr-FR"/>
        </w:rPr>
        <w:t xml:space="preserve">(5) </w:t>
      </w:r>
      <w:r w:rsidRPr="0071305B">
        <w:rPr>
          <w:rFonts w:eastAsiaTheme="minorEastAsia"/>
          <w:sz w:val="21"/>
          <w:szCs w:val="21"/>
          <w:u w:val="single"/>
          <w:lang w:val="fr-FR"/>
        </w:rPr>
        <w:t>Conclusion</w:t>
      </w:r>
      <w:r w:rsidRPr="0071305B">
        <w:rPr>
          <w:rFonts w:eastAsiaTheme="minorEastAsia"/>
          <w:sz w:val="21"/>
          <w:szCs w:val="21"/>
          <w:lang w:val="fr-FR"/>
        </w:rPr>
        <w:t xml:space="preserve"> </w:t>
      </w:r>
      <w:r w:rsidRPr="0071305B">
        <w:rPr>
          <w:sz w:val="21"/>
          <w:szCs w:val="21"/>
          <w:lang w:val="fr-FR"/>
        </w:rPr>
        <w:t>: [</w:t>
      </w:r>
      <w:r w:rsidRPr="0071305B">
        <w:rPr>
          <w:rFonts w:eastAsiaTheme="minorEastAsia"/>
          <w:sz w:val="21"/>
          <w:szCs w:val="21"/>
          <w:lang w:val="fr-FR"/>
        </w:rPr>
        <w:t>diapositive 12]</w:t>
      </w:r>
    </w:p>
    <w:p w14:paraId="3F975A00" w14:textId="13420440" w:rsidR="0071305B" w:rsidRPr="000D0BC2" w:rsidRDefault="0071305B" w:rsidP="00023EF5">
      <w:pPr>
        <w:rPr>
          <w:sz w:val="21"/>
          <w:szCs w:val="21"/>
        </w:rPr>
      </w:pPr>
      <w:r w:rsidRPr="0071305B">
        <w:rPr>
          <w:rFonts w:eastAsiaTheme="minorEastAsia"/>
          <w:sz w:val="21"/>
          <w:szCs w:val="21"/>
          <w:lang w:val="fr-FR"/>
        </w:rPr>
        <w:t xml:space="preserve">Retiens trois grandes idées, répondant à la problématique, concernant chacune une partie du futur texte organisé </w:t>
      </w:r>
    </w:p>
    <w:p w14:paraId="686F0EBB" w14:textId="77777777" w:rsidR="0071305B" w:rsidRPr="0071305B" w:rsidRDefault="0071305B" w:rsidP="0071305B">
      <w:pPr>
        <w:rPr>
          <w:b/>
          <w:bCs/>
          <w:sz w:val="21"/>
          <w:szCs w:val="21"/>
        </w:rPr>
      </w:pPr>
      <w:r w:rsidRPr="0071305B">
        <w:rPr>
          <w:b/>
          <w:bCs/>
          <w:sz w:val="21"/>
          <w:szCs w:val="21"/>
        </w:rPr>
        <w:t xml:space="preserve">CONSIGNES DE TRAVAIL (2) </w:t>
      </w:r>
    </w:p>
    <w:p w14:paraId="0794F999" w14:textId="77777777" w:rsidR="0071305B" w:rsidRPr="0071305B" w:rsidRDefault="0071305B" w:rsidP="0071305B">
      <w:pPr>
        <w:rPr>
          <w:sz w:val="21"/>
          <w:szCs w:val="21"/>
        </w:rPr>
      </w:pPr>
    </w:p>
    <w:p w14:paraId="6E9BE6F3" w14:textId="39CBC97C" w:rsidR="0071305B" w:rsidRDefault="0071305B" w:rsidP="0071305B">
      <w:pPr>
        <w:rPr>
          <w:sz w:val="21"/>
          <w:szCs w:val="21"/>
        </w:rPr>
      </w:pPr>
      <w:r w:rsidRPr="0071305B">
        <w:rPr>
          <w:sz w:val="21"/>
          <w:szCs w:val="21"/>
        </w:rPr>
        <w:tab/>
        <w:t xml:space="preserve">C) Rédiger le texte organisé et argumenté </w:t>
      </w:r>
      <w:r>
        <w:rPr>
          <w:sz w:val="21"/>
          <w:szCs w:val="21"/>
          <w:lang w:val="fr-FR"/>
        </w:rPr>
        <w:t xml:space="preserve">prenant </w:t>
      </w:r>
      <w:r w:rsidRPr="0071305B">
        <w:rPr>
          <w:sz w:val="21"/>
          <w:szCs w:val="21"/>
        </w:rPr>
        <w:t>la forme suivante :</w:t>
      </w:r>
    </w:p>
    <w:p w14:paraId="63CCD40F" w14:textId="272B14A8" w:rsidR="0071305B" w:rsidRDefault="0071305B" w:rsidP="0071305B">
      <w:pPr>
        <w:rPr>
          <w:sz w:val="21"/>
          <w:szCs w:val="21"/>
        </w:rPr>
      </w:pPr>
      <w:r w:rsidRPr="0071305B">
        <w:rPr>
          <w:noProof/>
          <w:sz w:val="21"/>
          <w:szCs w:val="21"/>
        </w:rPr>
        <w:drawing>
          <wp:anchor distT="0" distB="0" distL="114300" distR="114300" simplePos="0" relativeHeight="251662336" behindDoc="1" locked="0" layoutInCell="1" allowOverlap="1" wp14:anchorId="4C2AA8EF" wp14:editId="18D193A7">
            <wp:simplePos x="0" y="0"/>
            <wp:positionH relativeFrom="column">
              <wp:posOffset>3180862</wp:posOffset>
            </wp:positionH>
            <wp:positionV relativeFrom="paragraph">
              <wp:posOffset>144242</wp:posOffset>
            </wp:positionV>
            <wp:extent cx="2078355" cy="3212123"/>
            <wp:effectExtent l="0" t="0" r="4445" b="1270"/>
            <wp:wrapNone/>
            <wp:docPr id="6" name="Picture 5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72DD467-A13D-914D-935B-AA3DE1F232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872DD467-A13D-914D-935B-AA3DE1F232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975" cy="323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5DDCE2" wp14:editId="1A01B545">
                <wp:simplePos x="0" y="0"/>
                <wp:positionH relativeFrom="column">
                  <wp:posOffset>140580</wp:posOffset>
                </wp:positionH>
                <wp:positionV relativeFrom="paragraph">
                  <wp:posOffset>144145</wp:posOffset>
                </wp:positionV>
                <wp:extent cx="2961640" cy="1828800"/>
                <wp:effectExtent l="0" t="0" r="10160" b="762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64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8A58D" w14:textId="77777777" w:rsidR="000D0BC2" w:rsidRPr="000D0BC2" w:rsidRDefault="000D0BC2" w:rsidP="000D0BC2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0D0BC2">
                              <w:rPr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Introduction : </w:t>
                            </w:r>
                          </w:p>
                          <w:p w14:paraId="4133DC1A" w14:textId="1916C801" w:rsidR="000D0BC2" w:rsidRPr="000D0BC2" w:rsidRDefault="000D0BC2" w:rsidP="000D0BC2">
                            <w:p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D0BC2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Alinéa / trois phrases pour entrer dans le sujet / reprendre la problématique.  Sauter une ligne. </w:t>
                            </w:r>
                          </w:p>
                          <w:p w14:paraId="7D8FAF07" w14:textId="77777777" w:rsidR="000D0BC2" w:rsidRPr="000D0BC2" w:rsidRDefault="000D0BC2" w:rsidP="000D0BC2">
                            <w:p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D0BC2">
                              <w:rPr>
                                <w:sz w:val="18"/>
                                <w:szCs w:val="18"/>
                                <w:lang w:val="fr-FR"/>
                              </w:rPr>
                              <w:t> </w:t>
                            </w:r>
                          </w:p>
                          <w:p w14:paraId="0C3A9ABB" w14:textId="77777777" w:rsidR="000D0BC2" w:rsidRPr="000D0BC2" w:rsidRDefault="000D0BC2" w:rsidP="000D0BC2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0D0BC2">
                              <w:rPr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PARTIE I :</w:t>
                            </w:r>
                          </w:p>
                          <w:p w14:paraId="3F4E9CB9" w14:textId="77777777" w:rsidR="000D0BC2" w:rsidRPr="000D0BC2" w:rsidRDefault="000D0BC2" w:rsidP="000D0BC2">
                            <w:p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D0BC2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Alinéa / connecteur / une phrase d’introduction (= titre partie 1 de la légende) / idées et exemples. Sauter une ligne. </w:t>
                            </w:r>
                          </w:p>
                          <w:p w14:paraId="45DF462A" w14:textId="77777777" w:rsidR="000D0BC2" w:rsidRPr="000D0BC2" w:rsidRDefault="000D0BC2" w:rsidP="000D0BC2">
                            <w:p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D0BC2">
                              <w:rPr>
                                <w:sz w:val="18"/>
                                <w:szCs w:val="18"/>
                                <w:lang w:val="fr-FR"/>
                              </w:rPr>
                              <w:t> </w:t>
                            </w:r>
                          </w:p>
                          <w:p w14:paraId="219394BF" w14:textId="77777777" w:rsidR="000D0BC2" w:rsidRPr="000D0BC2" w:rsidRDefault="000D0BC2" w:rsidP="000D0BC2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0D0BC2">
                              <w:rPr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PARTIE II :</w:t>
                            </w:r>
                          </w:p>
                          <w:p w14:paraId="35BE34E9" w14:textId="77777777" w:rsidR="000D0BC2" w:rsidRPr="000D0BC2" w:rsidRDefault="000D0BC2" w:rsidP="000D0BC2">
                            <w:p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D0BC2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Alinéa / connecteur / une phrase d’introduction (= titre partie 2 de la légende) / idées et exemples. Sauter une ligne. </w:t>
                            </w:r>
                          </w:p>
                          <w:p w14:paraId="5D009A19" w14:textId="77777777" w:rsidR="000D0BC2" w:rsidRPr="000D0BC2" w:rsidRDefault="000D0BC2" w:rsidP="000D0BC2">
                            <w:p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D0BC2">
                              <w:rPr>
                                <w:sz w:val="18"/>
                                <w:szCs w:val="18"/>
                                <w:lang w:val="fr-FR"/>
                              </w:rPr>
                              <w:t> </w:t>
                            </w:r>
                          </w:p>
                          <w:p w14:paraId="7B24878C" w14:textId="77777777" w:rsidR="000D0BC2" w:rsidRPr="000D0BC2" w:rsidRDefault="000D0BC2" w:rsidP="000D0BC2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0D0BC2">
                              <w:rPr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PARTIE III : </w:t>
                            </w:r>
                          </w:p>
                          <w:p w14:paraId="4370F73A" w14:textId="77777777" w:rsidR="000D0BC2" w:rsidRPr="000D0BC2" w:rsidRDefault="000D0BC2" w:rsidP="000D0BC2">
                            <w:p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D0BC2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Alinéa / connecteur / une phrase d’introduction (= titre partie 3 de la légende) / idées et exemples. Sauter une ligne. </w:t>
                            </w:r>
                          </w:p>
                          <w:p w14:paraId="5FC93F2A" w14:textId="77777777" w:rsidR="000D0BC2" w:rsidRPr="000D0BC2" w:rsidRDefault="000D0BC2" w:rsidP="000D0BC2">
                            <w:p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D0BC2">
                              <w:rPr>
                                <w:sz w:val="18"/>
                                <w:szCs w:val="18"/>
                                <w:lang w:val="fr-FR"/>
                              </w:rPr>
                              <w:t> </w:t>
                            </w:r>
                          </w:p>
                          <w:p w14:paraId="468918F5" w14:textId="77777777" w:rsidR="000D0BC2" w:rsidRPr="000D0BC2" w:rsidRDefault="000D0BC2" w:rsidP="000D0BC2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0D0BC2">
                              <w:rPr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Conclusion : </w:t>
                            </w:r>
                          </w:p>
                          <w:p w14:paraId="2A6BD640" w14:textId="148F3BA9" w:rsidR="0071305B" w:rsidRPr="000D0BC2" w:rsidRDefault="000D0BC2" w:rsidP="000D0BC2">
                            <w:pPr>
                              <w:rPr>
                                <w:rFonts w:eastAsiaTheme="minorHAnsi"/>
                                <w:sz w:val="18"/>
                                <w:szCs w:val="18"/>
                                <w:lang w:val="fr-FR" w:eastAsia="en-US"/>
                              </w:rPr>
                            </w:pPr>
                            <w:r w:rsidRPr="000D0BC2">
                              <w:rPr>
                                <w:sz w:val="18"/>
                                <w:szCs w:val="18"/>
                                <w:lang w:val="fr-FR"/>
                              </w:rPr>
                              <w:t>Alinéa / connecteur. Trois phrases de synthèse qui répondent à la problématique.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5DDC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05pt;margin-top:11.35pt;width:233.2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" filled="f" strokeweight=".5pt">
                <v:textbox style="mso-fit-shape-to-text:t">
                  <w:txbxContent>
                    <w:p w14:paraId="3D38A58D" w14:textId="77777777" w:rsidR="000D0BC2" w:rsidRPr="000D0BC2" w:rsidRDefault="000D0BC2" w:rsidP="000D0BC2">
                      <w:pPr>
                        <w:rPr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0D0BC2">
                        <w:rPr>
                          <w:sz w:val="18"/>
                          <w:szCs w:val="18"/>
                          <w:u w:val="single"/>
                          <w:lang w:val="fr-FR"/>
                        </w:rPr>
                        <w:t xml:space="preserve">Introduction : </w:t>
                      </w:r>
                    </w:p>
                    <w:p w14:paraId="4133DC1A" w14:textId="1916C801" w:rsidR="000D0BC2" w:rsidRPr="000D0BC2" w:rsidRDefault="000D0BC2" w:rsidP="000D0BC2">
                      <w:pPr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0D0BC2">
                        <w:rPr>
                          <w:sz w:val="18"/>
                          <w:szCs w:val="18"/>
                          <w:lang w:val="fr-FR"/>
                        </w:rPr>
                        <w:t xml:space="preserve">Alinéa / trois phrases pour entrer dans le sujet / </w:t>
                      </w:r>
                      <w:r w:rsidRPr="000D0BC2">
                        <w:rPr>
                          <w:sz w:val="18"/>
                          <w:szCs w:val="18"/>
                          <w:lang w:val="fr-FR"/>
                        </w:rPr>
                        <w:t>reprendre la</w:t>
                      </w:r>
                      <w:r w:rsidRPr="000D0BC2">
                        <w:rPr>
                          <w:sz w:val="18"/>
                          <w:szCs w:val="18"/>
                          <w:lang w:val="fr-FR"/>
                        </w:rPr>
                        <w:t xml:space="preserve"> problématique.  Sauter une ligne. </w:t>
                      </w:r>
                    </w:p>
                    <w:p w14:paraId="7D8FAF07" w14:textId="77777777" w:rsidR="000D0BC2" w:rsidRPr="000D0BC2" w:rsidRDefault="000D0BC2" w:rsidP="000D0BC2">
                      <w:pPr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0D0BC2">
                        <w:rPr>
                          <w:sz w:val="18"/>
                          <w:szCs w:val="18"/>
                          <w:lang w:val="fr-FR"/>
                        </w:rPr>
                        <w:t> </w:t>
                      </w:r>
                    </w:p>
                    <w:p w14:paraId="0C3A9ABB" w14:textId="77777777" w:rsidR="000D0BC2" w:rsidRPr="000D0BC2" w:rsidRDefault="000D0BC2" w:rsidP="000D0BC2">
                      <w:pPr>
                        <w:rPr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0D0BC2">
                        <w:rPr>
                          <w:sz w:val="18"/>
                          <w:szCs w:val="18"/>
                          <w:u w:val="single"/>
                          <w:lang w:val="fr-FR"/>
                        </w:rPr>
                        <w:t>PARTIE I :</w:t>
                      </w:r>
                    </w:p>
                    <w:p w14:paraId="3F4E9CB9" w14:textId="77777777" w:rsidR="000D0BC2" w:rsidRPr="000D0BC2" w:rsidRDefault="000D0BC2" w:rsidP="000D0BC2">
                      <w:pPr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0D0BC2">
                        <w:rPr>
                          <w:sz w:val="18"/>
                          <w:szCs w:val="18"/>
                          <w:lang w:val="fr-FR"/>
                        </w:rPr>
                        <w:t xml:space="preserve">Alinéa / connecteur / une phrase d’introduction (= titre partie 1 de la légende) / idées et exemples. Sauter une ligne. </w:t>
                      </w:r>
                    </w:p>
                    <w:p w14:paraId="45DF462A" w14:textId="77777777" w:rsidR="000D0BC2" w:rsidRPr="000D0BC2" w:rsidRDefault="000D0BC2" w:rsidP="000D0BC2">
                      <w:pPr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0D0BC2">
                        <w:rPr>
                          <w:sz w:val="18"/>
                          <w:szCs w:val="18"/>
                          <w:lang w:val="fr-FR"/>
                        </w:rPr>
                        <w:t> </w:t>
                      </w:r>
                    </w:p>
                    <w:p w14:paraId="219394BF" w14:textId="77777777" w:rsidR="000D0BC2" w:rsidRPr="000D0BC2" w:rsidRDefault="000D0BC2" w:rsidP="000D0BC2">
                      <w:pPr>
                        <w:rPr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0D0BC2">
                        <w:rPr>
                          <w:sz w:val="18"/>
                          <w:szCs w:val="18"/>
                          <w:u w:val="single"/>
                          <w:lang w:val="fr-FR"/>
                        </w:rPr>
                        <w:t>PARTIE II :</w:t>
                      </w:r>
                    </w:p>
                    <w:p w14:paraId="35BE34E9" w14:textId="77777777" w:rsidR="000D0BC2" w:rsidRPr="000D0BC2" w:rsidRDefault="000D0BC2" w:rsidP="000D0BC2">
                      <w:pPr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0D0BC2">
                        <w:rPr>
                          <w:sz w:val="18"/>
                          <w:szCs w:val="18"/>
                          <w:lang w:val="fr-FR"/>
                        </w:rPr>
                        <w:t xml:space="preserve">Alinéa / connecteur / une phrase d’introduction (= titre partie 2 de la légende) / idées et exemples. Sauter une ligne. </w:t>
                      </w:r>
                    </w:p>
                    <w:p w14:paraId="5D009A19" w14:textId="77777777" w:rsidR="000D0BC2" w:rsidRPr="000D0BC2" w:rsidRDefault="000D0BC2" w:rsidP="000D0BC2">
                      <w:pPr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0D0BC2">
                        <w:rPr>
                          <w:sz w:val="18"/>
                          <w:szCs w:val="18"/>
                          <w:lang w:val="fr-FR"/>
                        </w:rPr>
                        <w:t> </w:t>
                      </w:r>
                    </w:p>
                    <w:p w14:paraId="7B24878C" w14:textId="77777777" w:rsidR="000D0BC2" w:rsidRPr="000D0BC2" w:rsidRDefault="000D0BC2" w:rsidP="000D0BC2">
                      <w:pPr>
                        <w:rPr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0D0BC2">
                        <w:rPr>
                          <w:sz w:val="18"/>
                          <w:szCs w:val="18"/>
                          <w:u w:val="single"/>
                          <w:lang w:val="fr-FR"/>
                        </w:rPr>
                        <w:t xml:space="preserve">PARTIE III : </w:t>
                      </w:r>
                    </w:p>
                    <w:p w14:paraId="4370F73A" w14:textId="77777777" w:rsidR="000D0BC2" w:rsidRPr="000D0BC2" w:rsidRDefault="000D0BC2" w:rsidP="000D0BC2">
                      <w:pPr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0D0BC2">
                        <w:rPr>
                          <w:sz w:val="18"/>
                          <w:szCs w:val="18"/>
                          <w:lang w:val="fr-FR"/>
                        </w:rPr>
                        <w:t xml:space="preserve">Alinéa / connecteur / une phrase d’introduction (= titre partie 3 de la légende) / idées et exemples. Sauter une ligne. </w:t>
                      </w:r>
                    </w:p>
                    <w:p w14:paraId="5FC93F2A" w14:textId="77777777" w:rsidR="000D0BC2" w:rsidRPr="000D0BC2" w:rsidRDefault="000D0BC2" w:rsidP="000D0BC2">
                      <w:pPr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0D0BC2">
                        <w:rPr>
                          <w:sz w:val="18"/>
                          <w:szCs w:val="18"/>
                          <w:lang w:val="fr-FR"/>
                        </w:rPr>
                        <w:t> </w:t>
                      </w:r>
                    </w:p>
                    <w:p w14:paraId="468918F5" w14:textId="77777777" w:rsidR="000D0BC2" w:rsidRPr="000D0BC2" w:rsidRDefault="000D0BC2" w:rsidP="000D0BC2">
                      <w:pPr>
                        <w:rPr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0D0BC2">
                        <w:rPr>
                          <w:sz w:val="18"/>
                          <w:szCs w:val="18"/>
                          <w:u w:val="single"/>
                          <w:lang w:val="fr-FR"/>
                        </w:rPr>
                        <w:t xml:space="preserve">Conclusion : </w:t>
                      </w:r>
                    </w:p>
                    <w:p w14:paraId="2A6BD640" w14:textId="148F3BA9" w:rsidR="0071305B" w:rsidRPr="000D0BC2" w:rsidRDefault="000D0BC2" w:rsidP="000D0BC2">
                      <w:pPr>
                        <w:rPr>
                          <w:rFonts w:eastAsiaTheme="minorHAnsi"/>
                          <w:sz w:val="18"/>
                          <w:szCs w:val="18"/>
                          <w:lang w:val="fr-FR" w:eastAsia="en-US"/>
                        </w:rPr>
                      </w:pPr>
                      <w:r w:rsidRPr="000D0BC2">
                        <w:rPr>
                          <w:sz w:val="18"/>
                          <w:szCs w:val="18"/>
                          <w:lang w:val="fr-FR"/>
                        </w:rPr>
                        <w:t>Alinéa / connecteur. Trois phrases de synthèse qui répondent à la problématique.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863BB2" w14:textId="3B1A2138" w:rsidR="0071305B" w:rsidRDefault="0071305B" w:rsidP="0071305B">
      <w:pPr>
        <w:rPr>
          <w:sz w:val="21"/>
          <w:szCs w:val="21"/>
        </w:rPr>
      </w:pPr>
    </w:p>
    <w:p w14:paraId="747939FB" w14:textId="69B24DD0" w:rsidR="0071305B" w:rsidRPr="0071305B" w:rsidRDefault="0071305B" w:rsidP="0071305B">
      <w:pPr>
        <w:rPr>
          <w:sz w:val="21"/>
          <w:szCs w:val="21"/>
        </w:rPr>
      </w:pPr>
    </w:p>
    <w:p w14:paraId="786019AC" w14:textId="19C5D805" w:rsidR="0071305B" w:rsidRPr="0071305B" w:rsidRDefault="0071305B" w:rsidP="0071305B">
      <w:pPr>
        <w:rPr>
          <w:sz w:val="21"/>
          <w:szCs w:val="21"/>
        </w:rPr>
      </w:pPr>
    </w:p>
    <w:p w14:paraId="55FCE718" w14:textId="623A7529" w:rsidR="0071305B" w:rsidRPr="0071305B" w:rsidRDefault="0071305B" w:rsidP="0071305B">
      <w:pPr>
        <w:rPr>
          <w:sz w:val="21"/>
          <w:szCs w:val="21"/>
        </w:rPr>
      </w:pPr>
    </w:p>
    <w:p w14:paraId="77AD7FE1" w14:textId="560FE0B6" w:rsidR="0071305B" w:rsidRPr="0071305B" w:rsidRDefault="0071305B" w:rsidP="0071305B">
      <w:pPr>
        <w:rPr>
          <w:sz w:val="21"/>
          <w:szCs w:val="21"/>
        </w:rPr>
      </w:pPr>
    </w:p>
    <w:p w14:paraId="3A2C7744" w14:textId="56E83AAD" w:rsidR="0071305B" w:rsidRPr="0071305B" w:rsidRDefault="0071305B" w:rsidP="0071305B">
      <w:pPr>
        <w:rPr>
          <w:sz w:val="21"/>
          <w:szCs w:val="21"/>
        </w:rPr>
      </w:pPr>
    </w:p>
    <w:p w14:paraId="261FE9EC" w14:textId="315DCBDE" w:rsidR="0071305B" w:rsidRPr="0071305B" w:rsidRDefault="0071305B" w:rsidP="0071305B">
      <w:pPr>
        <w:rPr>
          <w:sz w:val="21"/>
          <w:szCs w:val="21"/>
        </w:rPr>
      </w:pPr>
    </w:p>
    <w:p w14:paraId="7662C1E9" w14:textId="45B605AD" w:rsidR="0071305B" w:rsidRPr="0071305B" w:rsidRDefault="0071305B" w:rsidP="0071305B">
      <w:pPr>
        <w:rPr>
          <w:sz w:val="21"/>
          <w:szCs w:val="21"/>
        </w:rPr>
      </w:pPr>
    </w:p>
    <w:p w14:paraId="73048567" w14:textId="0F7EAC2B" w:rsidR="0071305B" w:rsidRPr="0071305B" w:rsidRDefault="0071305B" w:rsidP="0071305B">
      <w:pPr>
        <w:rPr>
          <w:sz w:val="21"/>
          <w:szCs w:val="21"/>
        </w:rPr>
      </w:pPr>
    </w:p>
    <w:p w14:paraId="099FA8E5" w14:textId="4D1F004E" w:rsidR="0071305B" w:rsidRPr="0071305B" w:rsidRDefault="0071305B" w:rsidP="0071305B">
      <w:pPr>
        <w:rPr>
          <w:sz w:val="21"/>
          <w:szCs w:val="21"/>
        </w:rPr>
      </w:pPr>
    </w:p>
    <w:p w14:paraId="395B8322" w14:textId="06C27E2E" w:rsidR="0071305B" w:rsidRPr="0071305B" w:rsidRDefault="0071305B" w:rsidP="0071305B">
      <w:pPr>
        <w:rPr>
          <w:sz w:val="21"/>
          <w:szCs w:val="21"/>
        </w:rPr>
      </w:pPr>
    </w:p>
    <w:p w14:paraId="6E6F617B" w14:textId="41FBA36B" w:rsidR="0071305B" w:rsidRPr="0071305B" w:rsidRDefault="0071305B" w:rsidP="0071305B">
      <w:pPr>
        <w:rPr>
          <w:sz w:val="21"/>
          <w:szCs w:val="21"/>
        </w:rPr>
      </w:pPr>
    </w:p>
    <w:p w14:paraId="6DB923E6" w14:textId="72A31B33" w:rsidR="0071305B" w:rsidRPr="0071305B" w:rsidRDefault="0071305B" w:rsidP="0071305B">
      <w:pPr>
        <w:rPr>
          <w:sz w:val="21"/>
          <w:szCs w:val="21"/>
        </w:rPr>
      </w:pPr>
    </w:p>
    <w:p w14:paraId="76575C0D" w14:textId="1073478D" w:rsidR="0071305B" w:rsidRPr="0071305B" w:rsidRDefault="0071305B" w:rsidP="0071305B">
      <w:pPr>
        <w:rPr>
          <w:sz w:val="21"/>
          <w:szCs w:val="21"/>
        </w:rPr>
      </w:pPr>
    </w:p>
    <w:p w14:paraId="318CA432" w14:textId="7B83DFF0" w:rsidR="0071305B" w:rsidRPr="0071305B" w:rsidRDefault="0071305B" w:rsidP="0071305B">
      <w:pPr>
        <w:rPr>
          <w:sz w:val="21"/>
          <w:szCs w:val="21"/>
        </w:rPr>
      </w:pPr>
    </w:p>
    <w:p w14:paraId="0D32E8DC" w14:textId="751BFE56" w:rsidR="0071305B" w:rsidRPr="0071305B" w:rsidRDefault="0071305B" w:rsidP="0071305B">
      <w:pPr>
        <w:rPr>
          <w:sz w:val="21"/>
          <w:szCs w:val="21"/>
        </w:rPr>
      </w:pPr>
    </w:p>
    <w:p w14:paraId="4DF90ED8" w14:textId="66BB59FF" w:rsidR="0071305B" w:rsidRPr="0071305B" w:rsidRDefault="0071305B" w:rsidP="0071305B">
      <w:pPr>
        <w:rPr>
          <w:sz w:val="21"/>
          <w:szCs w:val="21"/>
        </w:rPr>
      </w:pPr>
    </w:p>
    <w:p w14:paraId="3C786A32" w14:textId="728EE2D8" w:rsidR="0071305B" w:rsidRPr="0071305B" w:rsidRDefault="0071305B" w:rsidP="0071305B">
      <w:pPr>
        <w:rPr>
          <w:sz w:val="21"/>
          <w:szCs w:val="21"/>
        </w:rPr>
      </w:pPr>
    </w:p>
    <w:p w14:paraId="34177E23" w14:textId="77777777" w:rsidR="00797A09" w:rsidRDefault="00797A09" w:rsidP="0071305B">
      <w:pPr>
        <w:tabs>
          <w:tab w:val="left" w:pos="972"/>
        </w:tabs>
        <w:rPr>
          <w:sz w:val="21"/>
          <w:szCs w:val="21"/>
        </w:rPr>
      </w:pPr>
    </w:p>
    <w:p w14:paraId="7AD5BE90" w14:textId="38F542FC" w:rsidR="0071305B" w:rsidRDefault="0071305B" w:rsidP="0071305B">
      <w:pPr>
        <w:tabs>
          <w:tab w:val="left" w:pos="972"/>
        </w:tabs>
        <w:rPr>
          <w:sz w:val="21"/>
          <w:szCs w:val="21"/>
          <w:lang w:val="fr-FR"/>
        </w:rPr>
      </w:pPr>
      <w:r w:rsidRPr="0071305B">
        <w:rPr>
          <w:noProof/>
          <w:sz w:val="21"/>
          <w:szCs w:val="21"/>
        </w:rPr>
        <w:lastRenderedPageBreak/>
        <w:drawing>
          <wp:anchor distT="0" distB="0" distL="114300" distR="114300" simplePos="0" relativeHeight="251663360" behindDoc="1" locked="0" layoutInCell="1" allowOverlap="1" wp14:anchorId="11755A99" wp14:editId="23089063">
            <wp:simplePos x="0" y="0"/>
            <wp:positionH relativeFrom="column">
              <wp:posOffset>2392154</wp:posOffset>
            </wp:positionH>
            <wp:positionV relativeFrom="paragraph">
              <wp:posOffset>123825</wp:posOffset>
            </wp:positionV>
            <wp:extent cx="2794042" cy="2103316"/>
            <wp:effectExtent l="12700" t="12700" r="12700" b="17780"/>
            <wp:wrapNone/>
            <wp:docPr id="4" name="Picture 3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0177B6E-C206-0447-8A0F-C855851823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0177B6E-C206-0447-8A0F-C855851823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5"/>
                    <a:stretch/>
                  </pic:blipFill>
                  <pic:spPr>
                    <a:xfrm>
                      <a:off x="0" y="0"/>
                      <a:ext cx="2794042" cy="21033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1"/>
          <w:szCs w:val="21"/>
          <w:lang w:val="fr-FR"/>
        </w:rPr>
        <w:t xml:space="preserve">Grille d’évaluation à prendre en compte : </w:t>
      </w:r>
    </w:p>
    <w:p w14:paraId="626F7798" w14:textId="56D75673" w:rsidR="0071305B" w:rsidRDefault="0071305B" w:rsidP="0071305B">
      <w:pPr>
        <w:tabs>
          <w:tab w:val="left" w:pos="972"/>
        </w:tabs>
        <w:rPr>
          <w:sz w:val="21"/>
          <w:szCs w:val="21"/>
          <w:lang w:val="fr-FR"/>
        </w:rPr>
      </w:pPr>
    </w:p>
    <w:p w14:paraId="1E3D5D83" w14:textId="2EA28589" w:rsidR="0071305B" w:rsidRDefault="0071305B" w:rsidP="0071305B">
      <w:pPr>
        <w:tabs>
          <w:tab w:val="left" w:pos="972"/>
        </w:tabs>
        <w:rPr>
          <w:sz w:val="21"/>
          <w:szCs w:val="21"/>
          <w:lang w:val="fr-FR"/>
        </w:rPr>
      </w:pPr>
    </w:p>
    <w:p w14:paraId="2BE9B3CF" w14:textId="00A09BE5" w:rsidR="0071305B" w:rsidRDefault="0071305B" w:rsidP="0071305B">
      <w:pPr>
        <w:tabs>
          <w:tab w:val="left" w:pos="972"/>
        </w:tabs>
        <w:rPr>
          <w:sz w:val="21"/>
          <w:szCs w:val="21"/>
          <w:lang w:val="fr-FR"/>
        </w:rPr>
      </w:pPr>
    </w:p>
    <w:p w14:paraId="2C8959F6" w14:textId="2C4D0DEF" w:rsidR="0071305B" w:rsidRDefault="0071305B" w:rsidP="0071305B">
      <w:pPr>
        <w:tabs>
          <w:tab w:val="left" w:pos="972"/>
        </w:tabs>
        <w:rPr>
          <w:sz w:val="21"/>
          <w:szCs w:val="21"/>
          <w:lang w:val="fr-FR"/>
        </w:rPr>
      </w:pPr>
    </w:p>
    <w:p w14:paraId="231C4774" w14:textId="0EEE0320" w:rsidR="0071305B" w:rsidRDefault="0071305B" w:rsidP="0071305B">
      <w:pPr>
        <w:tabs>
          <w:tab w:val="left" w:pos="972"/>
        </w:tabs>
        <w:rPr>
          <w:sz w:val="21"/>
          <w:szCs w:val="21"/>
          <w:lang w:val="fr-FR"/>
        </w:rPr>
      </w:pPr>
    </w:p>
    <w:p w14:paraId="5BFA9384" w14:textId="36FA0994" w:rsidR="0071305B" w:rsidRDefault="0071305B" w:rsidP="0071305B">
      <w:pPr>
        <w:tabs>
          <w:tab w:val="left" w:pos="972"/>
        </w:tabs>
        <w:rPr>
          <w:sz w:val="21"/>
          <w:szCs w:val="21"/>
          <w:lang w:val="fr-FR"/>
        </w:rPr>
      </w:pPr>
    </w:p>
    <w:p w14:paraId="314E5406" w14:textId="24FA3B2E" w:rsidR="0071305B" w:rsidRDefault="0071305B" w:rsidP="0071305B">
      <w:pPr>
        <w:tabs>
          <w:tab w:val="left" w:pos="972"/>
        </w:tabs>
        <w:rPr>
          <w:sz w:val="21"/>
          <w:szCs w:val="21"/>
          <w:lang w:val="fr-FR"/>
        </w:rPr>
      </w:pPr>
    </w:p>
    <w:p w14:paraId="2EBD14C0" w14:textId="26D1D6B4" w:rsidR="0071305B" w:rsidRDefault="0071305B" w:rsidP="0071305B">
      <w:pPr>
        <w:tabs>
          <w:tab w:val="left" w:pos="972"/>
        </w:tabs>
        <w:rPr>
          <w:sz w:val="21"/>
          <w:szCs w:val="21"/>
          <w:lang w:val="fr-FR"/>
        </w:rPr>
      </w:pPr>
    </w:p>
    <w:p w14:paraId="5B267FC5" w14:textId="6F00943C" w:rsidR="0071305B" w:rsidRDefault="0071305B" w:rsidP="0071305B">
      <w:pPr>
        <w:tabs>
          <w:tab w:val="left" w:pos="972"/>
        </w:tabs>
        <w:rPr>
          <w:sz w:val="21"/>
          <w:szCs w:val="21"/>
          <w:lang w:val="fr-FR"/>
        </w:rPr>
      </w:pPr>
    </w:p>
    <w:p w14:paraId="0443C2AD" w14:textId="36902A82" w:rsidR="0071305B" w:rsidRDefault="0071305B" w:rsidP="0071305B">
      <w:pPr>
        <w:tabs>
          <w:tab w:val="left" w:pos="972"/>
        </w:tabs>
        <w:rPr>
          <w:sz w:val="21"/>
          <w:szCs w:val="21"/>
          <w:lang w:val="fr-FR"/>
        </w:rPr>
      </w:pPr>
    </w:p>
    <w:p w14:paraId="53BB97E4" w14:textId="5EBED76C" w:rsidR="0071305B" w:rsidRDefault="0071305B" w:rsidP="0071305B">
      <w:pPr>
        <w:tabs>
          <w:tab w:val="left" w:pos="972"/>
        </w:tabs>
        <w:rPr>
          <w:sz w:val="21"/>
          <w:szCs w:val="21"/>
          <w:lang w:val="fr-FR"/>
        </w:rPr>
      </w:pPr>
    </w:p>
    <w:p w14:paraId="5A5B4304" w14:textId="7A26E929" w:rsidR="0071305B" w:rsidRDefault="0071305B" w:rsidP="0071305B">
      <w:pPr>
        <w:tabs>
          <w:tab w:val="left" w:pos="972"/>
        </w:tabs>
        <w:rPr>
          <w:sz w:val="21"/>
          <w:szCs w:val="21"/>
          <w:lang w:val="fr-FR"/>
        </w:rPr>
      </w:pPr>
    </w:p>
    <w:p w14:paraId="42CE9688" w14:textId="66A9CAF0" w:rsidR="00D7575E" w:rsidRDefault="00D7575E" w:rsidP="0071305B">
      <w:pPr>
        <w:rPr>
          <w:sz w:val="18"/>
          <w:szCs w:val="18"/>
          <w:lang w:val="fr-FR"/>
        </w:rPr>
      </w:pPr>
    </w:p>
    <w:p w14:paraId="1ADB422A" w14:textId="68860B17" w:rsidR="000D0BC2" w:rsidRDefault="000D0BC2" w:rsidP="0071305B">
      <w:pPr>
        <w:rPr>
          <w:sz w:val="18"/>
          <w:szCs w:val="18"/>
          <w:lang w:val="fr-FR"/>
        </w:rPr>
      </w:pPr>
    </w:p>
    <w:p w14:paraId="79645648" w14:textId="77777777" w:rsidR="000D0BC2" w:rsidRDefault="000D0BC2" w:rsidP="0071305B">
      <w:pPr>
        <w:rPr>
          <w:sz w:val="18"/>
          <w:szCs w:val="18"/>
          <w:lang w:val="fr-FR"/>
        </w:rPr>
      </w:pPr>
    </w:p>
    <w:p w14:paraId="50076401" w14:textId="77777777" w:rsidR="000D0BC2" w:rsidRDefault="000D0BC2" w:rsidP="0071305B">
      <w:pPr>
        <w:rPr>
          <w:sz w:val="18"/>
          <w:szCs w:val="18"/>
          <w:lang w:val="fr-FR"/>
        </w:rPr>
      </w:pPr>
    </w:p>
    <w:p w14:paraId="5E4A1B73" w14:textId="77777777" w:rsidR="00797A09" w:rsidRDefault="00797A09" w:rsidP="0071305B">
      <w:pPr>
        <w:rPr>
          <w:sz w:val="18"/>
          <w:szCs w:val="18"/>
          <w:lang w:val="fr-FR"/>
        </w:rPr>
      </w:pPr>
    </w:p>
    <w:p w14:paraId="51A4382B" w14:textId="77777777" w:rsidR="00797A09" w:rsidRDefault="00797A09" w:rsidP="0071305B">
      <w:pPr>
        <w:rPr>
          <w:sz w:val="18"/>
          <w:szCs w:val="18"/>
          <w:lang w:val="fr-FR"/>
        </w:rPr>
      </w:pPr>
    </w:p>
    <w:p w14:paraId="713F4CDC" w14:textId="77777777" w:rsidR="00797A09" w:rsidRDefault="00797A09" w:rsidP="0071305B">
      <w:pPr>
        <w:rPr>
          <w:sz w:val="18"/>
          <w:szCs w:val="18"/>
          <w:lang w:val="fr-FR"/>
        </w:rPr>
      </w:pPr>
    </w:p>
    <w:p w14:paraId="24BCFFE5" w14:textId="77777777" w:rsidR="00797A09" w:rsidRDefault="00797A09" w:rsidP="0071305B">
      <w:pPr>
        <w:rPr>
          <w:sz w:val="18"/>
          <w:szCs w:val="18"/>
          <w:lang w:val="fr-FR"/>
        </w:rPr>
      </w:pPr>
    </w:p>
    <w:p w14:paraId="1A799A44" w14:textId="77777777" w:rsidR="00797A09" w:rsidRDefault="00797A09" w:rsidP="0071305B">
      <w:pPr>
        <w:rPr>
          <w:sz w:val="18"/>
          <w:szCs w:val="18"/>
          <w:lang w:val="fr-FR"/>
        </w:rPr>
      </w:pPr>
    </w:p>
    <w:p w14:paraId="502BD715" w14:textId="77777777" w:rsidR="00797A09" w:rsidRDefault="00797A09" w:rsidP="0071305B">
      <w:pPr>
        <w:rPr>
          <w:sz w:val="18"/>
          <w:szCs w:val="18"/>
          <w:lang w:val="fr-FR"/>
        </w:rPr>
      </w:pPr>
    </w:p>
    <w:p w14:paraId="084886C5" w14:textId="77777777" w:rsidR="00797A09" w:rsidRDefault="00797A09" w:rsidP="0071305B">
      <w:pPr>
        <w:rPr>
          <w:sz w:val="18"/>
          <w:szCs w:val="18"/>
          <w:lang w:val="fr-FR"/>
        </w:rPr>
      </w:pPr>
    </w:p>
    <w:p w14:paraId="44FC542F" w14:textId="77777777" w:rsidR="00797A09" w:rsidRDefault="00797A09" w:rsidP="0071305B">
      <w:pPr>
        <w:rPr>
          <w:sz w:val="18"/>
          <w:szCs w:val="18"/>
          <w:lang w:val="fr-FR"/>
        </w:rPr>
      </w:pPr>
    </w:p>
    <w:p w14:paraId="05246D87" w14:textId="77777777" w:rsidR="00797A09" w:rsidRDefault="00797A09" w:rsidP="0071305B">
      <w:pPr>
        <w:rPr>
          <w:sz w:val="18"/>
          <w:szCs w:val="18"/>
          <w:lang w:val="fr-FR"/>
        </w:rPr>
      </w:pPr>
    </w:p>
    <w:p w14:paraId="1C8333B6" w14:textId="77777777" w:rsidR="00797A09" w:rsidRDefault="00797A09" w:rsidP="0071305B">
      <w:pPr>
        <w:rPr>
          <w:sz w:val="18"/>
          <w:szCs w:val="18"/>
          <w:lang w:val="fr-FR"/>
        </w:rPr>
      </w:pPr>
    </w:p>
    <w:p w14:paraId="38092DB2" w14:textId="77777777" w:rsidR="00797A09" w:rsidRDefault="00797A09" w:rsidP="0071305B">
      <w:pPr>
        <w:rPr>
          <w:sz w:val="18"/>
          <w:szCs w:val="18"/>
          <w:lang w:val="fr-FR"/>
        </w:rPr>
      </w:pPr>
    </w:p>
    <w:p w14:paraId="2F6E224B" w14:textId="77777777" w:rsidR="00797A09" w:rsidRDefault="00797A09" w:rsidP="0071305B">
      <w:pPr>
        <w:rPr>
          <w:sz w:val="18"/>
          <w:szCs w:val="18"/>
          <w:lang w:val="fr-FR"/>
        </w:rPr>
      </w:pPr>
    </w:p>
    <w:p w14:paraId="70A4EC79" w14:textId="77777777" w:rsidR="00797A09" w:rsidRDefault="00797A09" w:rsidP="0071305B">
      <w:pPr>
        <w:rPr>
          <w:sz w:val="18"/>
          <w:szCs w:val="18"/>
          <w:lang w:val="fr-FR"/>
        </w:rPr>
      </w:pPr>
    </w:p>
    <w:p w14:paraId="593C3E44" w14:textId="77777777" w:rsidR="00797A09" w:rsidRDefault="00797A09" w:rsidP="0071305B">
      <w:pPr>
        <w:rPr>
          <w:sz w:val="18"/>
          <w:szCs w:val="18"/>
          <w:lang w:val="fr-FR"/>
        </w:rPr>
      </w:pPr>
    </w:p>
    <w:p w14:paraId="2AA1A694" w14:textId="77777777" w:rsidR="00797A09" w:rsidRDefault="00797A09" w:rsidP="0071305B">
      <w:pPr>
        <w:rPr>
          <w:sz w:val="18"/>
          <w:szCs w:val="18"/>
          <w:lang w:val="fr-FR"/>
        </w:rPr>
      </w:pPr>
    </w:p>
    <w:p w14:paraId="50339D17" w14:textId="77777777" w:rsidR="00797A09" w:rsidRDefault="00797A09" w:rsidP="0071305B">
      <w:pPr>
        <w:rPr>
          <w:sz w:val="18"/>
          <w:szCs w:val="18"/>
          <w:lang w:val="fr-FR"/>
        </w:rPr>
      </w:pPr>
    </w:p>
    <w:p w14:paraId="116C7434" w14:textId="77777777" w:rsidR="00797A09" w:rsidRDefault="00797A09" w:rsidP="0071305B">
      <w:pPr>
        <w:rPr>
          <w:sz w:val="18"/>
          <w:szCs w:val="18"/>
          <w:lang w:val="fr-FR"/>
        </w:rPr>
      </w:pPr>
    </w:p>
    <w:p w14:paraId="46C9D04E" w14:textId="77777777" w:rsidR="00797A09" w:rsidRDefault="00797A09" w:rsidP="0071305B">
      <w:pPr>
        <w:rPr>
          <w:sz w:val="18"/>
          <w:szCs w:val="18"/>
          <w:lang w:val="fr-FR"/>
        </w:rPr>
      </w:pPr>
    </w:p>
    <w:p w14:paraId="5A9AC0BA" w14:textId="77777777" w:rsidR="00797A09" w:rsidRDefault="00797A09" w:rsidP="0071305B">
      <w:pPr>
        <w:rPr>
          <w:sz w:val="18"/>
          <w:szCs w:val="18"/>
          <w:lang w:val="fr-FR"/>
        </w:rPr>
      </w:pPr>
    </w:p>
    <w:p w14:paraId="27200882" w14:textId="77777777" w:rsidR="00797A09" w:rsidRDefault="00797A09" w:rsidP="0071305B">
      <w:pPr>
        <w:rPr>
          <w:sz w:val="18"/>
          <w:szCs w:val="18"/>
          <w:lang w:val="fr-FR"/>
        </w:rPr>
      </w:pPr>
    </w:p>
    <w:p w14:paraId="16DC9979" w14:textId="77777777" w:rsidR="00797A09" w:rsidRDefault="00797A09" w:rsidP="0071305B">
      <w:pPr>
        <w:rPr>
          <w:sz w:val="18"/>
          <w:szCs w:val="18"/>
          <w:lang w:val="fr-FR"/>
        </w:rPr>
      </w:pPr>
    </w:p>
    <w:p w14:paraId="02B897BD" w14:textId="77777777" w:rsidR="00797A09" w:rsidRDefault="00797A09" w:rsidP="0071305B">
      <w:pPr>
        <w:rPr>
          <w:sz w:val="18"/>
          <w:szCs w:val="18"/>
          <w:lang w:val="fr-FR"/>
        </w:rPr>
      </w:pPr>
    </w:p>
    <w:p w14:paraId="226C5738" w14:textId="77777777" w:rsidR="00797A09" w:rsidRDefault="00797A09" w:rsidP="0071305B">
      <w:pPr>
        <w:rPr>
          <w:sz w:val="18"/>
          <w:szCs w:val="18"/>
          <w:lang w:val="fr-FR"/>
        </w:rPr>
      </w:pPr>
    </w:p>
    <w:p w14:paraId="03E0820C" w14:textId="77777777" w:rsidR="00797A09" w:rsidRDefault="00797A09" w:rsidP="0071305B">
      <w:pPr>
        <w:rPr>
          <w:sz w:val="18"/>
          <w:szCs w:val="18"/>
          <w:lang w:val="fr-FR"/>
        </w:rPr>
      </w:pPr>
    </w:p>
    <w:p w14:paraId="5CCDB7F8" w14:textId="77777777" w:rsidR="00797A09" w:rsidRDefault="00797A09" w:rsidP="0071305B">
      <w:pPr>
        <w:rPr>
          <w:sz w:val="18"/>
          <w:szCs w:val="18"/>
          <w:lang w:val="fr-FR"/>
        </w:rPr>
      </w:pPr>
    </w:p>
    <w:p w14:paraId="30929B4E" w14:textId="77777777" w:rsidR="00797A09" w:rsidRDefault="00797A09" w:rsidP="0071305B">
      <w:pPr>
        <w:rPr>
          <w:sz w:val="18"/>
          <w:szCs w:val="18"/>
          <w:lang w:val="fr-FR"/>
        </w:rPr>
      </w:pPr>
    </w:p>
    <w:p w14:paraId="1C3262F4" w14:textId="77777777" w:rsidR="00797A09" w:rsidRDefault="00797A09" w:rsidP="0071305B">
      <w:pPr>
        <w:rPr>
          <w:sz w:val="18"/>
          <w:szCs w:val="18"/>
          <w:lang w:val="fr-FR"/>
        </w:rPr>
      </w:pPr>
    </w:p>
    <w:p w14:paraId="4184A4B9" w14:textId="77777777" w:rsidR="00797A09" w:rsidRDefault="00797A09" w:rsidP="0071305B">
      <w:pPr>
        <w:rPr>
          <w:sz w:val="18"/>
          <w:szCs w:val="18"/>
          <w:lang w:val="fr-FR"/>
        </w:rPr>
      </w:pPr>
    </w:p>
    <w:p w14:paraId="39C83E2B" w14:textId="77777777" w:rsidR="00797A09" w:rsidRDefault="00797A09" w:rsidP="0071305B">
      <w:pPr>
        <w:rPr>
          <w:sz w:val="18"/>
          <w:szCs w:val="18"/>
          <w:lang w:val="fr-FR"/>
        </w:rPr>
      </w:pPr>
    </w:p>
    <w:p w14:paraId="440DAFDE" w14:textId="77777777" w:rsidR="00797A09" w:rsidRDefault="00797A09" w:rsidP="0071305B">
      <w:pPr>
        <w:rPr>
          <w:sz w:val="18"/>
          <w:szCs w:val="18"/>
          <w:lang w:val="fr-FR"/>
        </w:rPr>
      </w:pPr>
    </w:p>
    <w:p w14:paraId="6CD2DF41" w14:textId="77777777" w:rsidR="00797A09" w:rsidRDefault="00797A09" w:rsidP="0071305B">
      <w:pPr>
        <w:rPr>
          <w:sz w:val="18"/>
          <w:szCs w:val="18"/>
          <w:lang w:val="fr-FR"/>
        </w:rPr>
      </w:pPr>
    </w:p>
    <w:p w14:paraId="4F94D301" w14:textId="77777777" w:rsidR="00797A09" w:rsidRDefault="00797A09" w:rsidP="0071305B">
      <w:pPr>
        <w:rPr>
          <w:sz w:val="18"/>
          <w:szCs w:val="18"/>
          <w:lang w:val="fr-FR"/>
        </w:rPr>
      </w:pPr>
    </w:p>
    <w:p w14:paraId="283CE73C" w14:textId="77777777" w:rsidR="00797A09" w:rsidRDefault="00797A09" w:rsidP="0071305B">
      <w:pPr>
        <w:rPr>
          <w:sz w:val="18"/>
          <w:szCs w:val="18"/>
          <w:lang w:val="fr-FR"/>
        </w:rPr>
      </w:pPr>
    </w:p>
    <w:p w14:paraId="125E724F" w14:textId="77777777" w:rsidR="00797A09" w:rsidRDefault="00797A09" w:rsidP="0071305B">
      <w:pPr>
        <w:rPr>
          <w:sz w:val="18"/>
          <w:szCs w:val="18"/>
          <w:lang w:val="fr-FR"/>
        </w:rPr>
      </w:pPr>
    </w:p>
    <w:p w14:paraId="4FB946C1" w14:textId="77777777" w:rsidR="00797A09" w:rsidRDefault="00797A09" w:rsidP="0071305B">
      <w:pPr>
        <w:rPr>
          <w:sz w:val="18"/>
          <w:szCs w:val="18"/>
          <w:lang w:val="fr-FR"/>
        </w:rPr>
      </w:pPr>
    </w:p>
    <w:p w14:paraId="4A00CF72" w14:textId="77777777" w:rsidR="00797A09" w:rsidRDefault="00797A09" w:rsidP="0071305B">
      <w:pPr>
        <w:rPr>
          <w:sz w:val="18"/>
          <w:szCs w:val="18"/>
          <w:lang w:val="fr-FR"/>
        </w:rPr>
      </w:pPr>
    </w:p>
    <w:p w14:paraId="0DCB87EC" w14:textId="77777777" w:rsidR="00797A09" w:rsidRDefault="00797A09" w:rsidP="0071305B">
      <w:pPr>
        <w:rPr>
          <w:sz w:val="18"/>
          <w:szCs w:val="18"/>
          <w:lang w:val="fr-FR"/>
        </w:rPr>
      </w:pPr>
    </w:p>
    <w:p w14:paraId="701B832E" w14:textId="77777777" w:rsidR="00797A09" w:rsidRDefault="00797A09" w:rsidP="0071305B">
      <w:pPr>
        <w:rPr>
          <w:sz w:val="18"/>
          <w:szCs w:val="18"/>
          <w:lang w:val="fr-FR"/>
        </w:rPr>
      </w:pPr>
    </w:p>
    <w:p w14:paraId="7747D51D" w14:textId="77777777" w:rsidR="00797A09" w:rsidRDefault="00797A09" w:rsidP="0071305B">
      <w:pPr>
        <w:rPr>
          <w:sz w:val="18"/>
          <w:szCs w:val="18"/>
          <w:lang w:val="fr-FR"/>
        </w:rPr>
      </w:pPr>
    </w:p>
    <w:p w14:paraId="1DF6BBCB" w14:textId="77777777" w:rsidR="00797A09" w:rsidRDefault="00797A09" w:rsidP="0071305B">
      <w:pPr>
        <w:rPr>
          <w:sz w:val="18"/>
          <w:szCs w:val="18"/>
          <w:lang w:val="fr-FR"/>
        </w:rPr>
      </w:pPr>
    </w:p>
    <w:p w14:paraId="144C9071" w14:textId="77777777" w:rsidR="00797A09" w:rsidRDefault="00797A09" w:rsidP="0071305B">
      <w:pPr>
        <w:rPr>
          <w:sz w:val="18"/>
          <w:szCs w:val="18"/>
          <w:lang w:val="fr-FR"/>
        </w:rPr>
      </w:pPr>
    </w:p>
    <w:p w14:paraId="4388BDC1" w14:textId="77777777" w:rsidR="00797A09" w:rsidRDefault="00797A09" w:rsidP="0071305B">
      <w:pPr>
        <w:rPr>
          <w:sz w:val="18"/>
          <w:szCs w:val="18"/>
          <w:lang w:val="fr-FR"/>
        </w:rPr>
      </w:pPr>
    </w:p>
    <w:p w14:paraId="2AF9E75F" w14:textId="77777777" w:rsidR="00797A09" w:rsidRDefault="00797A09" w:rsidP="0071305B">
      <w:pPr>
        <w:rPr>
          <w:sz w:val="18"/>
          <w:szCs w:val="18"/>
          <w:lang w:val="fr-FR"/>
        </w:rPr>
      </w:pPr>
    </w:p>
    <w:p w14:paraId="0F7DF0CD" w14:textId="77777777" w:rsidR="00797A09" w:rsidRDefault="00797A09" w:rsidP="0071305B">
      <w:pPr>
        <w:rPr>
          <w:sz w:val="18"/>
          <w:szCs w:val="18"/>
          <w:lang w:val="fr-FR"/>
        </w:rPr>
      </w:pPr>
    </w:p>
    <w:p w14:paraId="22CA69D8" w14:textId="77777777" w:rsidR="00797A09" w:rsidRDefault="00797A09" w:rsidP="0071305B">
      <w:pPr>
        <w:rPr>
          <w:sz w:val="18"/>
          <w:szCs w:val="18"/>
          <w:lang w:val="fr-FR"/>
        </w:rPr>
      </w:pPr>
    </w:p>
    <w:p w14:paraId="455C12FF" w14:textId="77777777" w:rsidR="00797A09" w:rsidRDefault="00797A09" w:rsidP="0071305B">
      <w:pPr>
        <w:rPr>
          <w:sz w:val="18"/>
          <w:szCs w:val="18"/>
          <w:lang w:val="fr-FR"/>
        </w:rPr>
      </w:pPr>
    </w:p>
    <w:p w14:paraId="6D27516C" w14:textId="77777777" w:rsidR="00797A09" w:rsidRDefault="00797A09" w:rsidP="0071305B">
      <w:pPr>
        <w:rPr>
          <w:sz w:val="18"/>
          <w:szCs w:val="18"/>
          <w:lang w:val="fr-FR"/>
        </w:rPr>
      </w:pPr>
    </w:p>
    <w:p w14:paraId="707D678A" w14:textId="77777777" w:rsidR="00797A09" w:rsidRDefault="00797A09" w:rsidP="0071305B">
      <w:pPr>
        <w:rPr>
          <w:sz w:val="18"/>
          <w:szCs w:val="18"/>
          <w:lang w:val="fr-FR"/>
        </w:rPr>
      </w:pPr>
    </w:p>
    <w:p w14:paraId="49767EB9" w14:textId="186B8942" w:rsidR="0071305B" w:rsidRPr="00D7575E" w:rsidRDefault="0071305B" w:rsidP="0071305B">
      <w:pPr>
        <w:rPr>
          <w:sz w:val="18"/>
          <w:szCs w:val="18"/>
          <w:lang w:val="fr-FR"/>
        </w:rPr>
      </w:pPr>
      <w:r w:rsidRPr="00D7575E">
        <w:rPr>
          <w:sz w:val="18"/>
          <w:szCs w:val="18"/>
          <w:lang w:val="fr-FR"/>
        </w:rPr>
        <w:lastRenderedPageBreak/>
        <w:t>Fiche 3. Mers et océans : au cœur de la mondialisation</w:t>
      </w:r>
    </w:p>
    <w:p w14:paraId="61E868DB" w14:textId="77777777" w:rsidR="0071305B" w:rsidRPr="00D7575E" w:rsidRDefault="0071305B" w:rsidP="0071305B">
      <w:pPr>
        <w:pBdr>
          <w:bottom w:val="single" w:sz="4" w:space="1" w:color="auto"/>
        </w:pBdr>
        <w:jc w:val="center"/>
        <w:rPr>
          <w:sz w:val="22"/>
          <w:szCs w:val="22"/>
          <w:lang w:val="fr-FR"/>
        </w:rPr>
      </w:pPr>
    </w:p>
    <w:p w14:paraId="315132D3" w14:textId="77777777" w:rsidR="00D7575E" w:rsidRPr="00D7575E" w:rsidRDefault="0071305B" w:rsidP="0071305B">
      <w:pPr>
        <w:pBdr>
          <w:bottom w:val="single" w:sz="4" w:space="1" w:color="auto"/>
        </w:pBdr>
        <w:jc w:val="center"/>
        <w:rPr>
          <w:b/>
          <w:bCs/>
          <w:sz w:val="22"/>
          <w:szCs w:val="22"/>
          <w:lang w:val="fr-FR"/>
        </w:rPr>
      </w:pPr>
      <w:r w:rsidRPr="00D7575E">
        <w:rPr>
          <w:b/>
          <w:bCs/>
          <w:sz w:val="22"/>
          <w:szCs w:val="22"/>
          <w:lang w:val="fr-FR"/>
        </w:rPr>
        <w:t xml:space="preserve">II- Mise en perspective à l’échelle mondiale : mers et océans, </w:t>
      </w:r>
    </w:p>
    <w:p w14:paraId="2C0B77BF" w14:textId="0B28A511" w:rsidR="0071305B" w:rsidRPr="00D7575E" w:rsidRDefault="0071305B" w:rsidP="0071305B">
      <w:pPr>
        <w:pBdr>
          <w:bottom w:val="single" w:sz="4" w:space="1" w:color="auto"/>
        </w:pBdr>
        <w:jc w:val="center"/>
        <w:rPr>
          <w:b/>
          <w:bCs/>
          <w:sz w:val="22"/>
          <w:szCs w:val="22"/>
          <w:lang w:val="fr-FR"/>
        </w:rPr>
      </w:pPr>
      <w:proofErr w:type="gramStart"/>
      <w:r w:rsidRPr="00D7575E">
        <w:rPr>
          <w:b/>
          <w:bCs/>
          <w:sz w:val="22"/>
          <w:szCs w:val="22"/>
          <w:lang w:val="fr-FR"/>
        </w:rPr>
        <w:t>vecteurs</w:t>
      </w:r>
      <w:proofErr w:type="gramEnd"/>
      <w:r w:rsidRPr="00D7575E">
        <w:rPr>
          <w:b/>
          <w:bCs/>
          <w:sz w:val="22"/>
          <w:szCs w:val="22"/>
          <w:lang w:val="fr-FR"/>
        </w:rPr>
        <w:t xml:space="preserve"> essentiels de la mondialisation [p. 1</w:t>
      </w:r>
      <w:r w:rsidR="00D7575E" w:rsidRPr="00D7575E">
        <w:rPr>
          <w:b/>
          <w:bCs/>
          <w:sz w:val="22"/>
          <w:szCs w:val="22"/>
          <w:lang w:val="fr-FR"/>
        </w:rPr>
        <w:t>26</w:t>
      </w:r>
      <w:r w:rsidRPr="00D7575E">
        <w:rPr>
          <w:b/>
          <w:bCs/>
          <w:sz w:val="22"/>
          <w:szCs w:val="22"/>
          <w:lang w:val="fr-FR"/>
        </w:rPr>
        <w:t xml:space="preserve"> à 1</w:t>
      </w:r>
      <w:r w:rsidR="00D7575E" w:rsidRPr="00D7575E">
        <w:rPr>
          <w:b/>
          <w:bCs/>
          <w:sz w:val="22"/>
          <w:szCs w:val="22"/>
          <w:lang w:val="fr-FR"/>
        </w:rPr>
        <w:t>41</w:t>
      </w:r>
      <w:r w:rsidRPr="00D7575E">
        <w:rPr>
          <w:b/>
          <w:bCs/>
          <w:sz w:val="22"/>
          <w:szCs w:val="22"/>
          <w:lang w:val="fr-FR"/>
        </w:rPr>
        <w:t>]</w:t>
      </w:r>
    </w:p>
    <w:p w14:paraId="4EFD9A3A" w14:textId="77777777" w:rsidR="0071305B" w:rsidRPr="00D7575E" w:rsidRDefault="0071305B" w:rsidP="0071305B">
      <w:pPr>
        <w:rPr>
          <w:sz w:val="22"/>
          <w:szCs w:val="22"/>
          <w:lang w:val="fr-FR"/>
        </w:rPr>
      </w:pPr>
    </w:p>
    <w:p w14:paraId="7212739E" w14:textId="0D1209D4" w:rsidR="0071305B" w:rsidRPr="00D7575E" w:rsidRDefault="0071305B" w:rsidP="0071305B">
      <w:pPr>
        <w:jc w:val="center"/>
        <w:rPr>
          <w:i/>
          <w:iCs/>
          <w:sz w:val="22"/>
          <w:szCs w:val="22"/>
          <w:lang w:val="fr-FR"/>
        </w:rPr>
      </w:pPr>
      <w:r w:rsidRPr="00D7575E">
        <w:rPr>
          <w:i/>
          <w:iCs/>
          <w:sz w:val="22"/>
          <w:szCs w:val="22"/>
          <w:lang w:val="fr-FR"/>
        </w:rPr>
        <w:t xml:space="preserve">Travail noté n° </w:t>
      </w:r>
      <w:r w:rsidR="00D7575E" w:rsidRPr="00D7575E">
        <w:rPr>
          <w:i/>
          <w:iCs/>
          <w:sz w:val="22"/>
          <w:szCs w:val="22"/>
          <w:lang w:val="fr-FR"/>
        </w:rPr>
        <w:t>2</w:t>
      </w:r>
      <w:r w:rsidRPr="00D7575E">
        <w:rPr>
          <w:i/>
          <w:iCs/>
          <w:sz w:val="22"/>
          <w:szCs w:val="22"/>
          <w:lang w:val="fr-FR"/>
        </w:rPr>
        <w:t xml:space="preserve"> – A déposer sur </w:t>
      </w:r>
      <w:proofErr w:type="spellStart"/>
      <w:r w:rsidRPr="00D7575E">
        <w:rPr>
          <w:i/>
          <w:iCs/>
          <w:sz w:val="22"/>
          <w:szCs w:val="22"/>
          <w:lang w:val="fr-FR"/>
        </w:rPr>
        <w:t>moodle</w:t>
      </w:r>
      <w:proofErr w:type="spellEnd"/>
      <w:r w:rsidRPr="00D7575E">
        <w:rPr>
          <w:i/>
          <w:iCs/>
          <w:sz w:val="22"/>
          <w:szCs w:val="22"/>
          <w:lang w:val="fr-FR"/>
        </w:rPr>
        <w:t xml:space="preserve"> (partie G1) pour le ……</w:t>
      </w:r>
      <w:proofErr w:type="gramStart"/>
      <w:r w:rsidRPr="00D7575E">
        <w:rPr>
          <w:i/>
          <w:iCs/>
          <w:sz w:val="22"/>
          <w:szCs w:val="22"/>
          <w:lang w:val="fr-FR"/>
        </w:rPr>
        <w:t>…….</w:t>
      </w:r>
      <w:proofErr w:type="gramEnd"/>
      <w:r w:rsidRPr="00D7575E">
        <w:rPr>
          <w:i/>
          <w:iCs/>
          <w:sz w:val="22"/>
          <w:szCs w:val="22"/>
          <w:lang w:val="fr-FR"/>
        </w:rPr>
        <w:t>.</w:t>
      </w:r>
    </w:p>
    <w:p w14:paraId="48EA585A" w14:textId="77777777" w:rsidR="0071305B" w:rsidRPr="00D7575E" w:rsidRDefault="0071305B" w:rsidP="0071305B">
      <w:pPr>
        <w:rPr>
          <w:sz w:val="22"/>
          <w:szCs w:val="22"/>
          <w:lang w:val="fr-FR"/>
        </w:rPr>
      </w:pPr>
    </w:p>
    <w:p w14:paraId="3ECADB4F" w14:textId="11F7F0C6" w:rsidR="00D7575E" w:rsidRPr="00D7575E" w:rsidRDefault="00D7575E" w:rsidP="00D7575E">
      <w:pPr>
        <w:tabs>
          <w:tab w:val="left" w:pos="972"/>
        </w:tabs>
        <w:rPr>
          <w:i/>
          <w:iCs/>
          <w:sz w:val="21"/>
          <w:szCs w:val="21"/>
          <w:lang w:val="fr-FR"/>
        </w:rPr>
      </w:pPr>
      <w:r w:rsidRPr="00D7575E">
        <w:rPr>
          <w:i/>
          <w:iCs/>
          <w:sz w:val="21"/>
          <w:szCs w:val="21"/>
          <w:lang w:val="fr-FR"/>
        </w:rPr>
        <w:t xml:space="preserve">. </w:t>
      </w:r>
      <w:r w:rsidRPr="00D7575E">
        <w:rPr>
          <w:sz w:val="21"/>
          <w:szCs w:val="21"/>
          <w:u w:val="single"/>
          <w:lang w:val="fr-FR"/>
        </w:rPr>
        <w:t>Problématique du cours</w:t>
      </w:r>
      <w:r w:rsidRPr="00D7575E">
        <w:rPr>
          <w:i/>
          <w:iCs/>
          <w:sz w:val="21"/>
          <w:szCs w:val="21"/>
          <w:lang w:val="fr-FR"/>
        </w:rPr>
        <w:t xml:space="preserve"> : </w:t>
      </w:r>
    </w:p>
    <w:p w14:paraId="40E8CBCB" w14:textId="77777777" w:rsidR="00797A09" w:rsidRDefault="00797A09" w:rsidP="00D7575E">
      <w:pPr>
        <w:tabs>
          <w:tab w:val="left" w:pos="972"/>
        </w:tabs>
        <w:rPr>
          <w:rFonts w:eastAsiaTheme="minorEastAsia"/>
          <w:b/>
          <w:bCs/>
          <w:sz w:val="21"/>
          <w:szCs w:val="21"/>
          <w:lang w:val="fr-FR"/>
        </w:rPr>
      </w:pPr>
    </w:p>
    <w:p w14:paraId="5D17D982" w14:textId="049AC79F" w:rsidR="00D7575E" w:rsidRPr="00D7575E" w:rsidRDefault="00D7575E" w:rsidP="00D7575E">
      <w:pPr>
        <w:tabs>
          <w:tab w:val="left" w:pos="972"/>
        </w:tabs>
        <w:rPr>
          <w:b/>
          <w:bCs/>
          <w:sz w:val="21"/>
          <w:szCs w:val="21"/>
        </w:rPr>
      </w:pPr>
      <w:r w:rsidRPr="00D7575E">
        <w:rPr>
          <w:rFonts w:eastAsiaTheme="minorEastAsia"/>
          <w:b/>
          <w:bCs/>
          <w:sz w:val="21"/>
          <w:szCs w:val="21"/>
          <w:lang w:val="fr-FR"/>
        </w:rPr>
        <w:t>Comment la mondialisation accroit-elle</w:t>
      </w:r>
      <w:r w:rsidRPr="00D7575E">
        <w:rPr>
          <w:b/>
          <w:bCs/>
          <w:sz w:val="21"/>
          <w:szCs w:val="21"/>
          <w:lang w:val="fr-FR"/>
        </w:rPr>
        <w:t xml:space="preserve"> </w:t>
      </w:r>
      <w:r w:rsidRPr="00D7575E">
        <w:rPr>
          <w:rFonts w:eastAsiaTheme="minorEastAsia"/>
          <w:b/>
          <w:bCs/>
          <w:sz w:val="21"/>
          <w:szCs w:val="21"/>
          <w:lang w:val="fr-FR"/>
        </w:rPr>
        <w:t xml:space="preserve">le rôle stratégique des espaces maritimes ?  </w:t>
      </w:r>
    </w:p>
    <w:p w14:paraId="41CBBBA3" w14:textId="6FDCA608" w:rsidR="0071305B" w:rsidRPr="00D7575E" w:rsidRDefault="0071305B" w:rsidP="0071305B">
      <w:pPr>
        <w:tabs>
          <w:tab w:val="left" w:pos="972"/>
        </w:tabs>
        <w:rPr>
          <w:sz w:val="21"/>
          <w:szCs w:val="21"/>
        </w:rPr>
      </w:pPr>
    </w:p>
    <w:p w14:paraId="7EDA7365" w14:textId="69F3EE04" w:rsidR="00D7575E" w:rsidRPr="00D7575E" w:rsidRDefault="00D7575E" w:rsidP="0071305B">
      <w:pPr>
        <w:tabs>
          <w:tab w:val="left" w:pos="972"/>
        </w:tabs>
        <w:rPr>
          <w:sz w:val="21"/>
          <w:szCs w:val="21"/>
          <w:u w:val="single"/>
          <w:lang w:val="fr-FR"/>
        </w:rPr>
      </w:pPr>
      <w:r w:rsidRPr="00D7575E">
        <w:rPr>
          <w:sz w:val="21"/>
          <w:szCs w:val="21"/>
          <w:u w:val="single"/>
          <w:lang w:val="fr-FR"/>
        </w:rPr>
        <w:t xml:space="preserve">. Plan du cours : </w:t>
      </w:r>
    </w:p>
    <w:p w14:paraId="34C4FFEC" w14:textId="77777777" w:rsidR="00797A09" w:rsidRDefault="00797A09" w:rsidP="00D7575E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31B70DEE" w14:textId="15FA0CAD" w:rsidR="00D7575E" w:rsidRPr="00D7575E" w:rsidRDefault="00D7575E" w:rsidP="00D7575E">
      <w:pPr>
        <w:tabs>
          <w:tab w:val="left" w:pos="972"/>
        </w:tabs>
        <w:rPr>
          <w:rFonts w:eastAsiaTheme="minorHAnsi"/>
          <w:b/>
          <w:bCs/>
          <w:sz w:val="21"/>
          <w:szCs w:val="21"/>
          <w:lang w:eastAsia="en-US"/>
        </w:rPr>
      </w:pPr>
      <w:r w:rsidRPr="00D7575E">
        <w:rPr>
          <w:rFonts w:eastAsiaTheme="minorHAnsi"/>
          <w:b/>
          <w:bCs/>
          <w:sz w:val="21"/>
          <w:szCs w:val="21"/>
          <w:lang w:val="fr-FR" w:eastAsia="en-US"/>
        </w:rPr>
        <w:t xml:space="preserve">1- Des espaces de plus en plus convoités pour leurs ressources </w:t>
      </w:r>
    </w:p>
    <w:p w14:paraId="756CCE0C" w14:textId="6A298C88" w:rsidR="00D7575E" w:rsidRPr="00D7575E" w:rsidRDefault="00D7575E" w:rsidP="00D7575E">
      <w:pPr>
        <w:tabs>
          <w:tab w:val="left" w:pos="972"/>
        </w:tabs>
        <w:rPr>
          <w:rFonts w:eastAsiaTheme="minorHAnsi"/>
          <w:sz w:val="21"/>
          <w:szCs w:val="21"/>
          <w:lang w:val="fr-FR" w:eastAsia="en-US"/>
        </w:rPr>
      </w:pPr>
      <w:r w:rsidRPr="00D7575E">
        <w:rPr>
          <w:rFonts w:eastAsiaTheme="minorHAnsi"/>
          <w:sz w:val="21"/>
          <w:szCs w:val="21"/>
          <w:lang w:val="fr-FR" w:eastAsia="en-US"/>
        </w:rPr>
        <w:t xml:space="preserve">(Ressources naturelles : alimentaires, énergétiques ; </w:t>
      </w:r>
      <w:r w:rsidRPr="000D0BC2">
        <w:rPr>
          <w:rFonts w:eastAsiaTheme="minorHAnsi"/>
          <w:i/>
          <w:iCs/>
          <w:sz w:val="21"/>
          <w:szCs w:val="21"/>
          <w:lang w:val="fr-FR" w:eastAsia="en-US"/>
        </w:rPr>
        <w:t>offshore</w:t>
      </w:r>
      <w:r w:rsidRPr="00D7575E">
        <w:rPr>
          <w:rFonts w:eastAsiaTheme="minorHAnsi"/>
          <w:sz w:val="21"/>
          <w:szCs w:val="21"/>
          <w:lang w:val="fr-FR" w:eastAsia="en-US"/>
        </w:rPr>
        <w:t xml:space="preserve">)  </w:t>
      </w:r>
    </w:p>
    <w:p w14:paraId="42D223C8" w14:textId="6CA4480B" w:rsidR="00D7575E" w:rsidRPr="00D7575E" w:rsidRDefault="00D7575E" w:rsidP="00D7575E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  <w:r w:rsidRPr="00D7575E">
        <w:rPr>
          <w:rFonts w:eastAsiaTheme="minorHAnsi"/>
          <w:b/>
          <w:bCs/>
          <w:sz w:val="21"/>
          <w:szCs w:val="21"/>
          <w:lang w:val="fr-FR" w:eastAsia="en-US"/>
        </w:rPr>
        <w:t xml:space="preserve">2- Les littoraux : des territoires centraux au cœur de la mondialisation </w:t>
      </w:r>
    </w:p>
    <w:p w14:paraId="13D75195" w14:textId="0E2CED9D" w:rsidR="00D7575E" w:rsidRPr="00D7575E" w:rsidRDefault="00D7575E" w:rsidP="00D7575E">
      <w:pPr>
        <w:tabs>
          <w:tab w:val="left" w:pos="972"/>
        </w:tabs>
        <w:rPr>
          <w:rFonts w:eastAsiaTheme="minorHAnsi"/>
          <w:sz w:val="21"/>
          <w:szCs w:val="21"/>
          <w:lang w:eastAsia="en-US"/>
        </w:rPr>
      </w:pPr>
      <w:r w:rsidRPr="00D7575E">
        <w:rPr>
          <w:rFonts w:eastAsiaTheme="minorHAnsi"/>
          <w:sz w:val="21"/>
          <w:szCs w:val="21"/>
          <w:lang w:val="fr-FR" w:eastAsia="en-US"/>
        </w:rPr>
        <w:t xml:space="preserve">(Maritimisation, façades maritimes, ports, routes maritimes, passages stratégiques)  </w:t>
      </w:r>
    </w:p>
    <w:p w14:paraId="07991BFC" w14:textId="77777777" w:rsidR="00D7575E" w:rsidRPr="00D7575E" w:rsidRDefault="00D7575E" w:rsidP="00D7575E">
      <w:pPr>
        <w:tabs>
          <w:tab w:val="left" w:pos="972"/>
        </w:tabs>
        <w:rPr>
          <w:rFonts w:eastAsiaTheme="minorHAnsi"/>
          <w:b/>
          <w:bCs/>
          <w:sz w:val="21"/>
          <w:szCs w:val="21"/>
          <w:lang w:eastAsia="en-US"/>
        </w:rPr>
      </w:pPr>
      <w:r w:rsidRPr="00D7575E">
        <w:rPr>
          <w:rFonts w:eastAsiaTheme="minorHAnsi"/>
          <w:b/>
          <w:bCs/>
          <w:sz w:val="21"/>
          <w:szCs w:val="21"/>
          <w:lang w:val="fr-FR" w:eastAsia="en-US"/>
        </w:rPr>
        <w:t xml:space="preserve">3- Enjeux géostratégiques des espaces maritimes </w:t>
      </w:r>
    </w:p>
    <w:p w14:paraId="6E50645A" w14:textId="194EFBB3" w:rsidR="00D7575E" w:rsidRPr="00D7575E" w:rsidRDefault="00D7575E" w:rsidP="00D7575E">
      <w:pPr>
        <w:tabs>
          <w:tab w:val="left" w:pos="972"/>
        </w:tabs>
        <w:rPr>
          <w:rFonts w:eastAsiaTheme="minorHAnsi"/>
          <w:sz w:val="21"/>
          <w:szCs w:val="21"/>
          <w:lang w:eastAsia="en-US"/>
        </w:rPr>
      </w:pPr>
      <w:r w:rsidRPr="00D7575E">
        <w:rPr>
          <w:rFonts w:eastAsiaTheme="minorHAnsi"/>
          <w:sz w:val="21"/>
          <w:szCs w:val="21"/>
          <w:lang w:val="fr-FR" w:eastAsia="en-US"/>
        </w:rPr>
        <w:t xml:space="preserve">(Économiquement, politiquement/militairement, environnement ; ZEE, conflits)  </w:t>
      </w:r>
    </w:p>
    <w:p w14:paraId="30B4152C" w14:textId="77777777" w:rsidR="00797A09" w:rsidRDefault="00797A09" w:rsidP="00D7575E">
      <w:pPr>
        <w:tabs>
          <w:tab w:val="left" w:pos="972"/>
        </w:tabs>
        <w:jc w:val="center"/>
        <w:rPr>
          <w:i/>
          <w:iCs/>
          <w:sz w:val="21"/>
          <w:szCs w:val="21"/>
          <w:lang w:val="fr-FR"/>
        </w:rPr>
      </w:pPr>
    </w:p>
    <w:p w14:paraId="0C5651FC" w14:textId="441AC2F6" w:rsidR="00D7575E" w:rsidRPr="00D7575E" w:rsidRDefault="00D7575E" w:rsidP="00D7575E">
      <w:pPr>
        <w:tabs>
          <w:tab w:val="left" w:pos="972"/>
        </w:tabs>
        <w:jc w:val="center"/>
        <w:rPr>
          <w:i/>
          <w:iCs/>
          <w:sz w:val="21"/>
          <w:szCs w:val="21"/>
          <w:lang w:val="fr-FR"/>
        </w:rPr>
      </w:pPr>
      <w:r w:rsidRPr="00D7575E">
        <w:rPr>
          <w:i/>
          <w:iCs/>
          <w:sz w:val="21"/>
          <w:szCs w:val="21"/>
          <w:lang w:val="fr-FR"/>
        </w:rPr>
        <w:t>Su</w:t>
      </w:r>
      <w:r w:rsidR="00933CA2">
        <w:rPr>
          <w:i/>
          <w:iCs/>
          <w:sz w:val="21"/>
          <w:szCs w:val="21"/>
          <w:lang w:val="fr-FR"/>
        </w:rPr>
        <w:t>is</w:t>
      </w:r>
      <w:r w:rsidRPr="00D7575E">
        <w:rPr>
          <w:i/>
          <w:iCs/>
          <w:sz w:val="21"/>
          <w:szCs w:val="21"/>
          <w:lang w:val="fr-FR"/>
        </w:rPr>
        <w:t xml:space="preserve"> les consignes suivantes afin de produire en autonomie </w:t>
      </w:r>
      <w:r w:rsidR="00933CA2">
        <w:rPr>
          <w:i/>
          <w:iCs/>
          <w:sz w:val="21"/>
          <w:szCs w:val="21"/>
          <w:lang w:val="fr-FR"/>
        </w:rPr>
        <w:t>ton</w:t>
      </w:r>
      <w:r w:rsidRPr="00D7575E">
        <w:rPr>
          <w:i/>
          <w:iCs/>
          <w:sz w:val="21"/>
          <w:szCs w:val="21"/>
          <w:lang w:val="fr-FR"/>
        </w:rPr>
        <w:t xml:space="preserve"> cours.</w:t>
      </w:r>
    </w:p>
    <w:p w14:paraId="69BFCC8B" w14:textId="061AB91A" w:rsidR="00D7575E" w:rsidRPr="00D7575E" w:rsidRDefault="00D7575E" w:rsidP="00D7575E">
      <w:pPr>
        <w:tabs>
          <w:tab w:val="left" w:pos="972"/>
        </w:tabs>
        <w:jc w:val="center"/>
        <w:rPr>
          <w:b/>
          <w:bCs/>
          <w:sz w:val="18"/>
          <w:szCs w:val="18"/>
          <w:lang w:val="fr-FR"/>
        </w:rPr>
      </w:pPr>
      <w:r w:rsidRPr="00D7575E">
        <w:rPr>
          <w:b/>
          <w:bCs/>
          <w:sz w:val="18"/>
          <w:szCs w:val="18"/>
          <w:lang w:val="fr-FR"/>
        </w:rPr>
        <w:t>NB : PENSE A REUTILISER L’EDC CONCERNANT MALACCA</w:t>
      </w:r>
    </w:p>
    <w:p w14:paraId="2F065D68" w14:textId="77777777" w:rsidR="00D7575E" w:rsidRDefault="00D7575E" w:rsidP="00D7575E">
      <w:pPr>
        <w:tabs>
          <w:tab w:val="left" w:pos="972"/>
        </w:tabs>
        <w:rPr>
          <w:b/>
          <w:bCs/>
          <w:sz w:val="21"/>
          <w:szCs w:val="21"/>
          <w:lang w:val="fr-FR"/>
        </w:rPr>
      </w:pPr>
    </w:p>
    <w:p w14:paraId="2F1623C4" w14:textId="77777777" w:rsidR="00797A09" w:rsidRDefault="00797A09" w:rsidP="00D7575E">
      <w:pPr>
        <w:tabs>
          <w:tab w:val="left" w:pos="972"/>
        </w:tabs>
        <w:rPr>
          <w:b/>
          <w:bCs/>
          <w:sz w:val="21"/>
          <w:szCs w:val="21"/>
          <w:lang w:val="fr-FR"/>
        </w:rPr>
      </w:pPr>
    </w:p>
    <w:p w14:paraId="50E0776A" w14:textId="079D0D5B" w:rsidR="00D7575E" w:rsidRPr="00A26EB9" w:rsidRDefault="00D7575E" w:rsidP="00D7575E">
      <w:pPr>
        <w:tabs>
          <w:tab w:val="left" w:pos="972"/>
        </w:tabs>
        <w:rPr>
          <w:b/>
          <w:bCs/>
          <w:sz w:val="21"/>
          <w:szCs w:val="21"/>
          <w:lang w:val="fr-FR"/>
        </w:rPr>
      </w:pPr>
      <w:r w:rsidRPr="00D7575E">
        <w:rPr>
          <w:b/>
          <w:bCs/>
          <w:sz w:val="21"/>
          <w:szCs w:val="21"/>
          <w:lang w:val="fr-FR"/>
        </w:rPr>
        <w:t>CONSIGNE 1</w:t>
      </w:r>
    </w:p>
    <w:p w14:paraId="1CE65630" w14:textId="14944C4D" w:rsidR="000D0BC2" w:rsidRPr="000D0BC2" w:rsidRDefault="000D0BC2" w:rsidP="000D0BC2">
      <w:pPr>
        <w:tabs>
          <w:tab w:val="left" w:pos="972"/>
        </w:tabs>
        <w:rPr>
          <w:sz w:val="21"/>
          <w:szCs w:val="21"/>
          <w:lang w:val="fr-FR"/>
        </w:rPr>
      </w:pPr>
      <w:r w:rsidRPr="000D0BC2">
        <w:rPr>
          <w:sz w:val="21"/>
          <w:szCs w:val="21"/>
          <w:lang w:val="fr-FR"/>
        </w:rPr>
        <w:t xml:space="preserve">1) Sur une feuille </w:t>
      </w:r>
      <w:proofErr w:type="spellStart"/>
      <w:r w:rsidRPr="000D0BC2">
        <w:rPr>
          <w:sz w:val="21"/>
          <w:szCs w:val="21"/>
          <w:lang w:val="fr-FR"/>
        </w:rPr>
        <w:t>word</w:t>
      </w:r>
      <w:proofErr w:type="spellEnd"/>
      <w:r w:rsidRPr="000D0BC2">
        <w:rPr>
          <w:sz w:val="21"/>
          <w:szCs w:val="21"/>
          <w:lang w:val="fr-FR"/>
        </w:rPr>
        <w:t xml:space="preserve"> (que tu enregistreras ainsi : </w:t>
      </w:r>
      <w:proofErr w:type="spellStart"/>
      <w:r w:rsidRPr="000D0BC2">
        <w:rPr>
          <w:sz w:val="21"/>
          <w:szCs w:val="21"/>
          <w:lang w:val="fr-FR"/>
        </w:rPr>
        <w:t>nomprenomMersetOceans</w:t>
      </w:r>
      <w:proofErr w:type="spellEnd"/>
      <w:r w:rsidRPr="000D0BC2">
        <w:rPr>
          <w:sz w:val="21"/>
          <w:szCs w:val="21"/>
          <w:lang w:val="fr-FR"/>
        </w:rPr>
        <w:t>)</w:t>
      </w:r>
      <w:r>
        <w:rPr>
          <w:sz w:val="21"/>
          <w:szCs w:val="21"/>
          <w:lang w:val="fr-FR"/>
        </w:rPr>
        <w:t xml:space="preserve">, </w:t>
      </w:r>
      <w:r w:rsidRPr="000D0BC2">
        <w:rPr>
          <w:sz w:val="21"/>
          <w:szCs w:val="21"/>
          <w:lang w:val="fr-FR"/>
        </w:rPr>
        <w:t xml:space="preserve">recopie le titre du chapitre et </w:t>
      </w:r>
      <w:proofErr w:type="gramStart"/>
      <w:r w:rsidRPr="000D0BC2">
        <w:rPr>
          <w:sz w:val="21"/>
          <w:szCs w:val="21"/>
          <w:lang w:val="fr-FR"/>
        </w:rPr>
        <w:t>indique en</w:t>
      </w:r>
      <w:proofErr w:type="gramEnd"/>
      <w:r w:rsidRPr="000D0BC2">
        <w:rPr>
          <w:sz w:val="21"/>
          <w:szCs w:val="21"/>
          <w:lang w:val="fr-FR"/>
        </w:rPr>
        <w:t xml:space="preserve">-dessous : « introduction-problématique ». </w:t>
      </w:r>
    </w:p>
    <w:p w14:paraId="4B853665" w14:textId="574A1987" w:rsidR="000D0BC2" w:rsidRPr="000D0BC2" w:rsidRDefault="000D0BC2" w:rsidP="000D0BC2">
      <w:pPr>
        <w:tabs>
          <w:tab w:val="left" w:pos="972"/>
        </w:tabs>
        <w:rPr>
          <w:sz w:val="21"/>
          <w:szCs w:val="21"/>
          <w:lang w:val="fr-FR"/>
        </w:rPr>
      </w:pPr>
      <w:r w:rsidRPr="000D0BC2">
        <w:rPr>
          <w:sz w:val="21"/>
          <w:szCs w:val="21"/>
          <w:lang w:val="fr-FR"/>
        </w:rPr>
        <w:t>2) Inscri</w:t>
      </w:r>
      <w:r>
        <w:rPr>
          <w:sz w:val="21"/>
          <w:szCs w:val="21"/>
          <w:lang w:val="fr-FR"/>
        </w:rPr>
        <w:t>s</w:t>
      </w:r>
      <w:r w:rsidRPr="000D0BC2">
        <w:rPr>
          <w:sz w:val="21"/>
          <w:szCs w:val="21"/>
          <w:lang w:val="fr-FR"/>
        </w:rPr>
        <w:t xml:space="preserve"> la problématique du chapitre en-dessous du titre (voir diapositive 13)</w:t>
      </w:r>
      <w:r>
        <w:rPr>
          <w:sz w:val="21"/>
          <w:szCs w:val="21"/>
          <w:lang w:val="fr-FR"/>
        </w:rPr>
        <w:t>.</w:t>
      </w:r>
      <w:r w:rsidRPr="000D0BC2">
        <w:rPr>
          <w:sz w:val="21"/>
          <w:szCs w:val="21"/>
          <w:lang w:val="fr-FR"/>
        </w:rPr>
        <w:t xml:space="preserve"> </w:t>
      </w:r>
    </w:p>
    <w:p w14:paraId="50849B0E" w14:textId="77777777" w:rsidR="000D0BC2" w:rsidRPr="000D0BC2" w:rsidRDefault="000D0BC2" w:rsidP="000D0BC2">
      <w:pPr>
        <w:tabs>
          <w:tab w:val="left" w:pos="972"/>
        </w:tabs>
        <w:jc w:val="right"/>
        <w:rPr>
          <w:sz w:val="21"/>
          <w:szCs w:val="21"/>
          <w:lang w:val="fr-FR"/>
        </w:rPr>
      </w:pPr>
      <w:r w:rsidRPr="000D0BC2">
        <w:rPr>
          <w:i/>
          <w:iCs/>
          <w:sz w:val="21"/>
          <w:szCs w:val="21"/>
          <w:lang w:val="fr-FR"/>
        </w:rPr>
        <w:t>ATTENTION : soin et rédaction de la copie (pense à justifier tes textes)</w:t>
      </w:r>
    </w:p>
    <w:p w14:paraId="3AF512B6" w14:textId="77777777" w:rsidR="00D7575E" w:rsidRPr="00D7575E" w:rsidRDefault="00D7575E" w:rsidP="00D7575E">
      <w:pPr>
        <w:tabs>
          <w:tab w:val="left" w:pos="972"/>
        </w:tabs>
        <w:rPr>
          <w:sz w:val="21"/>
          <w:szCs w:val="21"/>
        </w:rPr>
      </w:pPr>
    </w:p>
    <w:p w14:paraId="2A1992EC" w14:textId="77777777" w:rsidR="00797A09" w:rsidRDefault="00797A09" w:rsidP="00D7575E">
      <w:pPr>
        <w:tabs>
          <w:tab w:val="left" w:pos="972"/>
        </w:tabs>
        <w:rPr>
          <w:b/>
          <w:bCs/>
          <w:sz w:val="21"/>
          <w:szCs w:val="21"/>
          <w:lang w:val="fr-FR"/>
        </w:rPr>
      </w:pPr>
    </w:p>
    <w:p w14:paraId="10EF11E4" w14:textId="7F66E985" w:rsidR="00D7575E" w:rsidRPr="00A26EB9" w:rsidRDefault="00D7575E" w:rsidP="00D7575E">
      <w:pPr>
        <w:tabs>
          <w:tab w:val="left" w:pos="972"/>
        </w:tabs>
        <w:rPr>
          <w:b/>
          <w:bCs/>
          <w:sz w:val="21"/>
          <w:szCs w:val="21"/>
          <w:lang w:val="fr-FR"/>
        </w:rPr>
      </w:pPr>
      <w:r w:rsidRPr="00D7575E">
        <w:rPr>
          <w:b/>
          <w:bCs/>
          <w:sz w:val="21"/>
          <w:szCs w:val="21"/>
          <w:lang w:val="fr-FR"/>
        </w:rPr>
        <w:t>CONSIGNE 2</w:t>
      </w:r>
    </w:p>
    <w:p w14:paraId="5BC69D7C" w14:textId="2C426345" w:rsidR="00D7575E" w:rsidRPr="00D7575E" w:rsidRDefault="00D7575E" w:rsidP="00D7575E">
      <w:pPr>
        <w:tabs>
          <w:tab w:val="left" w:pos="972"/>
        </w:tabs>
        <w:rPr>
          <w:sz w:val="21"/>
          <w:szCs w:val="21"/>
        </w:rPr>
      </w:pPr>
      <w:r w:rsidRPr="00D7575E">
        <w:rPr>
          <w:sz w:val="21"/>
          <w:szCs w:val="21"/>
          <w:lang w:val="fr-FR"/>
        </w:rPr>
        <w:t xml:space="preserve">Après </w:t>
      </w:r>
      <w:r w:rsidR="00A26EB9">
        <w:rPr>
          <w:sz w:val="21"/>
          <w:szCs w:val="21"/>
          <w:lang w:val="fr-FR"/>
        </w:rPr>
        <w:t>ton</w:t>
      </w:r>
      <w:r w:rsidRPr="00D7575E">
        <w:rPr>
          <w:sz w:val="21"/>
          <w:szCs w:val="21"/>
          <w:lang w:val="fr-FR"/>
        </w:rPr>
        <w:t xml:space="preserve"> introduction : </w:t>
      </w:r>
    </w:p>
    <w:p w14:paraId="6D94910F" w14:textId="320FD978" w:rsidR="00D7575E" w:rsidRPr="00D7575E" w:rsidRDefault="00D7575E" w:rsidP="00D7575E">
      <w:pPr>
        <w:tabs>
          <w:tab w:val="left" w:pos="972"/>
        </w:tabs>
        <w:rPr>
          <w:sz w:val="21"/>
          <w:szCs w:val="21"/>
        </w:rPr>
      </w:pPr>
      <w:r w:rsidRPr="00D7575E">
        <w:rPr>
          <w:sz w:val="21"/>
          <w:szCs w:val="21"/>
          <w:lang w:val="fr-FR"/>
        </w:rPr>
        <w:t xml:space="preserve"> 1)  A l’aide du manuel (p. 126 </w:t>
      </w:r>
      <w:r>
        <w:rPr>
          <w:sz w:val="21"/>
          <w:szCs w:val="21"/>
          <w:lang w:val="fr-FR"/>
        </w:rPr>
        <w:t>-</w:t>
      </w:r>
      <w:r w:rsidRPr="00D7575E">
        <w:rPr>
          <w:sz w:val="21"/>
          <w:szCs w:val="21"/>
          <w:lang w:val="fr-FR"/>
        </w:rPr>
        <w:t xml:space="preserve">141) définis les notions suivantes (pas plus de deux lignes par définition) : </w:t>
      </w:r>
    </w:p>
    <w:p w14:paraId="19B14085" w14:textId="05352C29" w:rsidR="00D7575E" w:rsidRPr="00D7575E" w:rsidRDefault="00D7575E" w:rsidP="00D7575E">
      <w:pPr>
        <w:tabs>
          <w:tab w:val="left" w:pos="972"/>
        </w:tabs>
        <w:rPr>
          <w:sz w:val="21"/>
          <w:szCs w:val="21"/>
        </w:rPr>
      </w:pPr>
      <w:r w:rsidRPr="00D7575E">
        <w:rPr>
          <w:sz w:val="21"/>
          <w:szCs w:val="21"/>
          <w:lang w:val="fr-FR"/>
        </w:rPr>
        <w:tab/>
      </w:r>
      <w:r w:rsidRPr="00D7575E">
        <w:rPr>
          <w:sz w:val="21"/>
          <w:szCs w:val="21"/>
          <w:lang w:val="fr-FR"/>
        </w:rPr>
        <w:tab/>
        <w:t>- CANAUX ET DETROITS INTERNATIONAUX</w:t>
      </w:r>
    </w:p>
    <w:p w14:paraId="4004EEFB" w14:textId="77777777" w:rsidR="00D7575E" w:rsidRPr="00D7575E" w:rsidRDefault="00D7575E" w:rsidP="00D7575E">
      <w:pPr>
        <w:tabs>
          <w:tab w:val="left" w:pos="972"/>
        </w:tabs>
        <w:rPr>
          <w:sz w:val="21"/>
          <w:szCs w:val="21"/>
        </w:rPr>
      </w:pPr>
      <w:r w:rsidRPr="00D7575E">
        <w:rPr>
          <w:sz w:val="21"/>
          <w:szCs w:val="21"/>
          <w:lang w:val="fr-FR"/>
        </w:rPr>
        <w:tab/>
      </w:r>
      <w:r w:rsidRPr="00D7575E">
        <w:rPr>
          <w:sz w:val="21"/>
          <w:szCs w:val="21"/>
          <w:lang w:val="fr-FR"/>
        </w:rPr>
        <w:tab/>
        <w:t xml:space="preserve">- MARITIMISATION </w:t>
      </w:r>
    </w:p>
    <w:p w14:paraId="1850E3A9" w14:textId="77777777" w:rsidR="00D7575E" w:rsidRPr="00D7575E" w:rsidRDefault="00D7575E" w:rsidP="00D7575E">
      <w:pPr>
        <w:tabs>
          <w:tab w:val="left" w:pos="972"/>
        </w:tabs>
        <w:rPr>
          <w:sz w:val="21"/>
          <w:szCs w:val="21"/>
        </w:rPr>
      </w:pPr>
      <w:r w:rsidRPr="00D7575E">
        <w:rPr>
          <w:sz w:val="21"/>
          <w:szCs w:val="21"/>
          <w:lang w:val="fr-FR"/>
        </w:rPr>
        <w:tab/>
      </w:r>
      <w:r w:rsidRPr="00D7575E">
        <w:rPr>
          <w:sz w:val="21"/>
          <w:szCs w:val="21"/>
          <w:lang w:val="fr-FR"/>
        </w:rPr>
        <w:tab/>
        <w:t>- MONDIALISATION</w:t>
      </w:r>
    </w:p>
    <w:p w14:paraId="723A8104" w14:textId="2516B154" w:rsidR="00D7575E" w:rsidRDefault="00D7575E" w:rsidP="00D7575E">
      <w:pPr>
        <w:tabs>
          <w:tab w:val="left" w:pos="972"/>
        </w:tabs>
        <w:rPr>
          <w:sz w:val="21"/>
          <w:szCs w:val="21"/>
          <w:lang w:val="fr-FR"/>
        </w:rPr>
      </w:pPr>
      <w:r w:rsidRPr="00D7575E">
        <w:rPr>
          <w:sz w:val="21"/>
          <w:szCs w:val="21"/>
          <w:lang w:val="fr-FR"/>
        </w:rPr>
        <w:tab/>
      </w:r>
      <w:r w:rsidRPr="00D7575E">
        <w:rPr>
          <w:sz w:val="21"/>
          <w:szCs w:val="21"/>
          <w:lang w:val="fr-FR"/>
        </w:rPr>
        <w:tab/>
        <w:t xml:space="preserve">- ROUTE MARITIME </w:t>
      </w:r>
    </w:p>
    <w:p w14:paraId="729DAA18" w14:textId="77777777" w:rsidR="00D7575E" w:rsidRPr="00D7575E" w:rsidRDefault="00D7575E" w:rsidP="00D7575E">
      <w:pPr>
        <w:tabs>
          <w:tab w:val="left" w:pos="972"/>
        </w:tabs>
        <w:rPr>
          <w:sz w:val="21"/>
          <w:szCs w:val="21"/>
        </w:rPr>
      </w:pPr>
    </w:p>
    <w:p w14:paraId="49746040" w14:textId="6C02325E" w:rsidR="00D7575E" w:rsidRPr="00D7575E" w:rsidRDefault="00D7575E" w:rsidP="00D7575E">
      <w:pPr>
        <w:tabs>
          <w:tab w:val="left" w:pos="972"/>
        </w:tabs>
        <w:rPr>
          <w:sz w:val="21"/>
          <w:szCs w:val="21"/>
        </w:rPr>
      </w:pPr>
      <w:r w:rsidRPr="00D7575E">
        <w:rPr>
          <w:sz w:val="21"/>
          <w:szCs w:val="21"/>
          <w:lang w:val="fr-FR"/>
        </w:rPr>
        <w:t>2)  Ces 10 mots devront OBLIGATOIREMENT apparaître dans le travail indiqué par la consigne 2 (diapositive suivante)</w:t>
      </w:r>
      <w:r w:rsidR="000D0BC2">
        <w:rPr>
          <w:sz w:val="21"/>
          <w:szCs w:val="21"/>
          <w:lang w:val="fr-FR"/>
        </w:rPr>
        <w:t>.</w:t>
      </w:r>
    </w:p>
    <w:p w14:paraId="6AB63C9C" w14:textId="77777777" w:rsidR="00D7575E" w:rsidRDefault="00D7575E" w:rsidP="00D7575E">
      <w:pPr>
        <w:tabs>
          <w:tab w:val="left" w:pos="972"/>
        </w:tabs>
        <w:rPr>
          <w:sz w:val="21"/>
          <w:szCs w:val="21"/>
        </w:rPr>
      </w:pPr>
    </w:p>
    <w:p w14:paraId="7CDD220B" w14:textId="77777777" w:rsidR="00797A09" w:rsidRDefault="00797A09" w:rsidP="00D7575E">
      <w:pPr>
        <w:tabs>
          <w:tab w:val="left" w:pos="972"/>
        </w:tabs>
        <w:rPr>
          <w:b/>
          <w:bCs/>
          <w:sz w:val="21"/>
          <w:szCs w:val="21"/>
          <w:lang w:val="fr-FR"/>
        </w:rPr>
      </w:pPr>
    </w:p>
    <w:p w14:paraId="71350B04" w14:textId="32262819" w:rsidR="00D7575E" w:rsidRPr="00D7575E" w:rsidRDefault="00D7575E" w:rsidP="00D7575E">
      <w:pPr>
        <w:tabs>
          <w:tab w:val="left" w:pos="972"/>
        </w:tabs>
        <w:rPr>
          <w:b/>
          <w:bCs/>
          <w:sz w:val="21"/>
          <w:szCs w:val="21"/>
          <w:lang w:val="fr-FR"/>
        </w:rPr>
      </w:pPr>
      <w:r w:rsidRPr="00D7575E">
        <w:rPr>
          <w:b/>
          <w:bCs/>
          <w:sz w:val="21"/>
          <w:szCs w:val="21"/>
          <w:lang w:val="fr-FR"/>
        </w:rPr>
        <w:t xml:space="preserve">CONSIGNE 3 </w:t>
      </w:r>
    </w:p>
    <w:p w14:paraId="1C7A6B69" w14:textId="4FDF6364" w:rsidR="00D7575E" w:rsidRPr="00D7575E" w:rsidRDefault="00D7575E" w:rsidP="00D7575E">
      <w:pPr>
        <w:tabs>
          <w:tab w:val="left" w:pos="972"/>
        </w:tabs>
        <w:rPr>
          <w:sz w:val="21"/>
          <w:szCs w:val="21"/>
        </w:rPr>
      </w:pPr>
      <w:r>
        <w:rPr>
          <w:sz w:val="21"/>
          <w:szCs w:val="21"/>
          <w:lang w:val="fr-FR"/>
        </w:rPr>
        <w:t xml:space="preserve">1) </w:t>
      </w:r>
      <w:r w:rsidRPr="00D7575E">
        <w:rPr>
          <w:sz w:val="21"/>
          <w:szCs w:val="21"/>
          <w:lang w:val="fr-FR"/>
        </w:rPr>
        <w:t xml:space="preserve">A l’aide du manuel (p. 126 à 141), sélectionne quatre documents permettant de répondre au sujet de la première partie. Pour chaque document indique : </w:t>
      </w:r>
    </w:p>
    <w:p w14:paraId="1F776DCB" w14:textId="3154AB6A" w:rsidR="00D7575E" w:rsidRPr="00D7575E" w:rsidRDefault="00D7575E" w:rsidP="00D7575E">
      <w:pPr>
        <w:tabs>
          <w:tab w:val="left" w:pos="972"/>
        </w:tabs>
        <w:rPr>
          <w:sz w:val="21"/>
          <w:szCs w:val="21"/>
        </w:rPr>
      </w:pPr>
      <w:r>
        <w:rPr>
          <w:sz w:val="21"/>
          <w:szCs w:val="21"/>
          <w:lang w:val="fr-FR"/>
        </w:rPr>
        <w:t xml:space="preserve">     </w:t>
      </w:r>
      <w:r w:rsidRPr="00D7575E">
        <w:rPr>
          <w:sz w:val="21"/>
          <w:szCs w:val="21"/>
          <w:lang w:val="fr-FR"/>
        </w:rPr>
        <w:t>- son titre, la page du manuel et le numéro lui correspondant</w:t>
      </w:r>
    </w:p>
    <w:p w14:paraId="43BBC5A2" w14:textId="1840BDE7" w:rsidR="00D7575E" w:rsidRPr="00D7575E" w:rsidRDefault="00D7575E" w:rsidP="00D7575E">
      <w:pPr>
        <w:tabs>
          <w:tab w:val="left" w:pos="972"/>
        </w:tabs>
        <w:rPr>
          <w:sz w:val="21"/>
          <w:szCs w:val="21"/>
        </w:rPr>
      </w:pPr>
      <w:r>
        <w:rPr>
          <w:sz w:val="21"/>
          <w:szCs w:val="21"/>
          <w:lang w:val="fr-FR"/>
        </w:rPr>
        <w:t xml:space="preserve">     </w:t>
      </w:r>
      <w:r w:rsidRPr="00D7575E">
        <w:rPr>
          <w:sz w:val="21"/>
          <w:szCs w:val="21"/>
          <w:lang w:val="fr-FR"/>
        </w:rPr>
        <w:t>- une présentation [rappel : méthode A (auteur) – N (nature) – D (date/contexte) - I (idée générale)]</w:t>
      </w:r>
    </w:p>
    <w:p w14:paraId="1599BD3C" w14:textId="483D9158" w:rsidR="00D7575E" w:rsidRPr="00D7575E" w:rsidRDefault="00D7575E" w:rsidP="00D7575E">
      <w:pPr>
        <w:tabs>
          <w:tab w:val="left" w:pos="972"/>
        </w:tabs>
        <w:rPr>
          <w:sz w:val="21"/>
          <w:szCs w:val="21"/>
        </w:rPr>
      </w:pPr>
      <w:r>
        <w:rPr>
          <w:sz w:val="21"/>
          <w:szCs w:val="21"/>
          <w:lang w:val="fr-FR"/>
        </w:rPr>
        <w:t xml:space="preserve">     </w:t>
      </w:r>
      <w:r w:rsidRPr="00D7575E">
        <w:rPr>
          <w:sz w:val="21"/>
          <w:szCs w:val="21"/>
          <w:lang w:val="fr-FR"/>
        </w:rPr>
        <w:t xml:space="preserve">- deux ou trois phrases expliquant </w:t>
      </w:r>
      <w:r w:rsidR="000D0BC2">
        <w:rPr>
          <w:sz w:val="21"/>
          <w:szCs w:val="21"/>
          <w:lang w:val="fr-FR"/>
        </w:rPr>
        <w:t>ton</w:t>
      </w:r>
      <w:r w:rsidRPr="00D7575E">
        <w:rPr>
          <w:sz w:val="21"/>
          <w:szCs w:val="21"/>
          <w:lang w:val="fr-FR"/>
        </w:rPr>
        <w:t xml:space="preserve"> choix. </w:t>
      </w:r>
    </w:p>
    <w:p w14:paraId="55D15736" w14:textId="76988162" w:rsidR="00D7575E" w:rsidRDefault="00D7575E" w:rsidP="00D7575E">
      <w:pPr>
        <w:tabs>
          <w:tab w:val="left" w:pos="972"/>
        </w:tabs>
        <w:rPr>
          <w:sz w:val="21"/>
          <w:szCs w:val="21"/>
        </w:rPr>
      </w:pPr>
      <w:r w:rsidRPr="00D7575E">
        <w:rPr>
          <w:sz w:val="21"/>
          <w:szCs w:val="21"/>
          <w:lang w:val="fr-FR"/>
        </w:rPr>
        <w:t>N’oublie pas</w:t>
      </w:r>
      <w:r w:rsidR="000D0BC2">
        <w:rPr>
          <w:sz w:val="21"/>
          <w:szCs w:val="21"/>
          <w:lang w:val="fr-FR"/>
        </w:rPr>
        <w:t xml:space="preserve"> d’utiliser</w:t>
      </w:r>
      <w:r w:rsidRPr="00D7575E">
        <w:rPr>
          <w:sz w:val="21"/>
          <w:szCs w:val="21"/>
          <w:lang w:val="fr-FR"/>
        </w:rPr>
        <w:t xml:space="preserve"> les notions </w:t>
      </w:r>
      <w:r w:rsidR="00A26EB9">
        <w:rPr>
          <w:sz w:val="21"/>
          <w:szCs w:val="21"/>
          <w:lang w:val="fr-FR"/>
        </w:rPr>
        <w:t xml:space="preserve">que tu as expliquées </w:t>
      </w:r>
      <w:r w:rsidRPr="00D7575E">
        <w:rPr>
          <w:sz w:val="21"/>
          <w:szCs w:val="21"/>
          <w:lang w:val="fr-FR"/>
        </w:rPr>
        <w:t xml:space="preserve">(voir consigne 2, diapositive 14). </w:t>
      </w:r>
    </w:p>
    <w:p w14:paraId="69668DC5" w14:textId="77777777" w:rsidR="00D7575E" w:rsidRDefault="00D7575E" w:rsidP="00D7575E">
      <w:pPr>
        <w:tabs>
          <w:tab w:val="left" w:pos="972"/>
        </w:tabs>
        <w:rPr>
          <w:sz w:val="21"/>
          <w:szCs w:val="21"/>
        </w:rPr>
      </w:pPr>
    </w:p>
    <w:p w14:paraId="221B7103" w14:textId="3B9F1715" w:rsidR="00D7575E" w:rsidRPr="00D7575E" w:rsidRDefault="00D7575E" w:rsidP="00D7575E">
      <w:pPr>
        <w:tabs>
          <w:tab w:val="left" w:pos="972"/>
        </w:tabs>
        <w:rPr>
          <w:sz w:val="21"/>
          <w:szCs w:val="21"/>
        </w:rPr>
      </w:pPr>
      <w:r>
        <w:rPr>
          <w:sz w:val="21"/>
          <w:szCs w:val="21"/>
          <w:lang w:val="fr-FR"/>
        </w:rPr>
        <w:t xml:space="preserve">2) </w:t>
      </w:r>
      <w:r w:rsidRPr="00D7575E">
        <w:rPr>
          <w:sz w:val="21"/>
          <w:szCs w:val="21"/>
          <w:lang w:val="fr-FR"/>
        </w:rPr>
        <w:t>Reprend</w:t>
      </w:r>
      <w:r w:rsidR="000D0BC2">
        <w:rPr>
          <w:sz w:val="21"/>
          <w:szCs w:val="21"/>
          <w:lang w:val="fr-FR"/>
        </w:rPr>
        <w:t>s</w:t>
      </w:r>
      <w:r w:rsidRPr="00D7575E">
        <w:rPr>
          <w:sz w:val="21"/>
          <w:szCs w:val="21"/>
          <w:lang w:val="fr-FR"/>
        </w:rPr>
        <w:t xml:space="preserve"> la même démarche pour les parties 2 et 3 (voir diapositive 14 pour le plan). </w:t>
      </w:r>
    </w:p>
    <w:p w14:paraId="7223D251" w14:textId="77777777" w:rsidR="00D7575E" w:rsidRDefault="00D7575E" w:rsidP="00D7575E">
      <w:pPr>
        <w:tabs>
          <w:tab w:val="left" w:pos="972"/>
        </w:tabs>
        <w:rPr>
          <w:sz w:val="21"/>
          <w:szCs w:val="21"/>
          <w:lang w:val="fr-FR"/>
        </w:rPr>
      </w:pPr>
    </w:p>
    <w:p w14:paraId="11CB3B49" w14:textId="3EF99202" w:rsidR="00D7575E" w:rsidRPr="00D7575E" w:rsidRDefault="00D7575E" w:rsidP="00D7575E">
      <w:pPr>
        <w:tabs>
          <w:tab w:val="left" w:pos="972"/>
        </w:tabs>
        <w:rPr>
          <w:sz w:val="21"/>
          <w:szCs w:val="21"/>
        </w:rPr>
      </w:pPr>
      <w:r>
        <w:rPr>
          <w:sz w:val="21"/>
          <w:szCs w:val="21"/>
          <w:lang w:val="fr-FR"/>
        </w:rPr>
        <w:t xml:space="preserve">3) </w:t>
      </w:r>
      <w:r w:rsidRPr="00D7575E">
        <w:rPr>
          <w:sz w:val="21"/>
          <w:szCs w:val="21"/>
          <w:lang w:val="fr-FR"/>
        </w:rPr>
        <w:t>Rédige une conclusion répond</w:t>
      </w:r>
      <w:r w:rsidR="00A26EB9">
        <w:rPr>
          <w:sz w:val="21"/>
          <w:szCs w:val="21"/>
          <w:lang w:val="fr-FR"/>
        </w:rPr>
        <w:t>ant</w:t>
      </w:r>
      <w:r w:rsidRPr="00D7575E">
        <w:rPr>
          <w:sz w:val="21"/>
          <w:szCs w:val="21"/>
          <w:lang w:val="fr-FR"/>
        </w:rPr>
        <w:t xml:space="preserve"> en trois ou quatre phrases à la problématique (voir diapositive 13)</w:t>
      </w:r>
      <w:r w:rsidR="00A26EB9">
        <w:rPr>
          <w:sz w:val="21"/>
          <w:szCs w:val="21"/>
          <w:lang w:val="fr-FR"/>
        </w:rPr>
        <w:t>.</w:t>
      </w:r>
    </w:p>
    <w:p w14:paraId="36C317EA" w14:textId="77777777" w:rsidR="00490D05" w:rsidRDefault="00490D05" w:rsidP="00490D05">
      <w:pPr>
        <w:tabs>
          <w:tab w:val="left" w:pos="972"/>
        </w:tabs>
        <w:rPr>
          <w:b/>
          <w:bCs/>
          <w:sz w:val="21"/>
          <w:szCs w:val="21"/>
          <w:lang w:val="fr-FR"/>
        </w:rPr>
      </w:pPr>
    </w:p>
    <w:p w14:paraId="42F5D69B" w14:textId="77777777" w:rsidR="00797A09" w:rsidRDefault="00797A09" w:rsidP="00490D05">
      <w:pPr>
        <w:tabs>
          <w:tab w:val="left" w:pos="972"/>
        </w:tabs>
        <w:rPr>
          <w:b/>
          <w:bCs/>
          <w:sz w:val="21"/>
          <w:szCs w:val="21"/>
          <w:lang w:val="fr-FR"/>
        </w:rPr>
      </w:pPr>
    </w:p>
    <w:p w14:paraId="0E4E2BCC" w14:textId="77777777" w:rsidR="00797A09" w:rsidRDefault="00797A09" w:rsidP="00490D05">
      <w:pPr>
        <w:tabs>
          <w:tab w:val="left" w:pos="972"/>
        </w:tabs>
        <w:rPr>
          <w:b/>
          <w:bCs/>
          <w:sz w:val="21"/>
          <w:szCs w:val="21"/>
          <w:lang w:val="fr-FR"/>
        </w:rPr>
      </w:pPr>
    </w:p>
    <w:p w14:paraId="79C1FF00" w14:textId="6C36D31F" w:rsidR="00490D05" w:rsidRDefault="00490D05" w:rsidP="00490D05">
      <w:pPr>
        <w:tabs>
          <w:tab w:val="left" w:pos="972"/>
        </w:tabs>
        <w:rPr>
          <w:b/>
          <w:bCs/>
          <w:sz w:val="21"/>
          <w:szCs w:val="21"/>
          <w:lang w:val="fr-FR"/>
        </w:rPr>
      </w:pPr>
      <w:r w:rsidRPr="00D7575E">
        <w:rPr>
          <w:b/>
          <w:bCs/>
          <w:sz w:val="21"/>
          <w:szCs w:val="21"/>
          <w:lang w:val="fr-FR"/>
        </w:rPr>
        <w:lastRenderedPageBreak/>
        <w:t xml:space="preserve">CONSIGNE </w:t>
      </w:r>
      <w:r>
        <w:rPr>
          <w:b/>
          <w:bCs/>
          <w:sz w:val="21"/>
          <w:szCs w:val="21"/>
          <w:lang w:val="fr-FR"/>
        </w:rPr>
        <w:t>4</w:t>
      </w:r>
      <w:r w:rsidRPr="00D7575E">
        <w:rPr>
          <w:b/>
          <w:bCs/>
          <w:sz w:val="21"/>
          <w:szCs w:val="21"/>
          <w:lang w:val="fr-FR"/>
        </w:rPr>
        <w:t xml:space="preserve"> </w:t>
      </w:r>
    </w:p>
    <w:p w14:paraId="46FB18B4" w14:textId="7D3C838A" w:rsidR="00490D05" w:rsidRDefault="00490D05" w:rsidP="00A26EB9">
      <w:pPr>
        <w:tabs>
          <w:tab w:val="left" w:pos="972"/>
        </w:tabs>
        <w:rPr>
          <w:sz w:val="21"/>
          <w:szCs w:val="21"/>
          <w:lang w:val="fr-FR"/>
        </w:rPr>
      </w:pPr>
      <w:r>
        <w:rPr>
          <w:sz w:val="21"/>
          <w:szCs w:val="21"/>
          <w:lang w:val="fr-FR"/>
        </w:rPr>
        <w:t>Compl</w:t>
      </w:r>
      <w:r w:rsidR="000D0BC2">
        <w:rPr>
          <w:sz w:val="21"/>
          <w:szCs w:val="21"/>
          <w:lang w:val="fr-FR"/>
        </w:rPr>
        <w:t>è</w:t>
      </w:r>
      <w:r>
        <w:rPr>
          <w:sz w:val="21"/>
          <w:szCs w:val="21"/>
          <w:lang w:val="fr-FR"/>
        </w:rPr>
        <w:t xml:space="preserve">te à l’aide du manuel et de </w:t>
      </w:r>
      <w:r w:rsidR="00A26EB9">
        <w:rPr>
          <w:sz w:val="21"/>
          <w:szCs w:val="21"/>
          <w:lang w:val="fr-FR"/>
        </w:rPr>
        <w:t>ton</w:t>
      </w:r>
      <w:r>
        <w:rPr>
          <w:sz w:val="21"/>
          <w:szCs w:val="21"/>
          <w:lang w:val="fr-FR"/>
        </w:rPr>
        <w:t xml:space="preserve"> cours le croquis suivant : </w:t>
      </w:r>
    </w:p>
    <w:p w14:paraId="29656BA9" w14:textId="3B690E42" w:rsidR="00490D05" w:rsidRDefault="00490D05" w:rsidP="00A26EB9">
      <w:pPr>
        <w:jc w:val="center"/>
        <w:rPr>
          <w:b/>
          <w:bCs/>
          <w:sz w:val="22"/>
          <w:szCs w:val="22"/>
          <w:lang w:val="fr-FR"/>
        </w:rPr>
      </w:pPr>
      <w:r>
        <w:rPr>
          <w:b/>
          <w:bCs/>
          <w:sz w:val="22"/>
          <w:szCs w:val="22"/>
          <w:lang w:val="fr-FR"/>
        </w:rPr>
        <w:t>M</w:t>
      </w:r>
      <w:r w:rsidRPr="00D7575E">
        <w:rPr>
          <w:b/>
          <w:bCs/>
          <w:sz w:val="22"/>
          <w:szCs w:val="22"/>
          <w:lang w:val="fr-FR"/>
        </w:rPr>
        <w:t>ers et océans, vecteurs essentiels de la mondialisation</w:t>
      </w:r>
    </w:p>
    <w:p w14:paraId="4854C2CF" w14:textId="6EA2AD07" w:rsidR="00490D05" w:rsidRDefault="00490D05" w:rsidP="00A26EB9">
      <w:pPr>
        <w:rPr>
          <w:b/>
          <w:bCs/>
          <w:sz w:val="22"/>
          <w:szCs w:val="22"/>
          <w:lang w:val="fr-FR"/>
        </w:rPr>
      </w:pPr>
      <w:r w:rsidRPr="00490D05">
        <w:rPr>
          <w:b/>
          <w:bCs/>
          <w:noProof/>
          <w:sz w:val="22"/>
          <w:szCs w:val="22"/>
          <w:lang w:val="fr-FR"/>
        </w:rPr>
        <w:drawing>
          <wp:anchor distT="0" distB="0" distL="114300" distR="114300" simplePos="0" relativeHeight="251664384" behindDoc="1" locked="0" layoutInCell="1" allowOverlap="1" wp14:anchorId="7ED5E354" wp14:editId="5C01F852">
            <wp:simplePos x="0" y="0"/>
            <wp:positionH relativeFrom="column">
              <wp:posOffset>-125046</wp:posOffset>
            </wp:positionH>
            <wp:positionV relativeFrom="paragraph">
              <wp:posOffset>68971</wp:posOffset>
            </wp:positionV>
            <wp:extent cx="5641943" cy="4200525"/>
            <wp:effectExtent l="12700" t="12700" r="10160" b="15875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901" cy="42042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F43CB" w14:textId="78ABB744" w:rsidR="00490D05" w:rsidRDefault="00490D05" w:rsidP="00A26EB9">
      <w:pPr>
        <w:rPr>
          <w:b/>
          <w:bCs/>
          <w:sz w:val="22"/>
          <w:szCs w:val="22"/>
          <w:lang w:val="fr-FR"/>
        </w:rPr>
      </w:pPr>
    </w:p>
    <w:p w14:paraId="68D51A4E" w14:textId="201BCA39" w:rsidR="00490D05" w:rsidRDefault="00490D05" w:rsidP="00A26EB9">
      <w:pPr>
        <w:rPr>
          <w:b/>
          <w:bCs/>
          <w:sz w:val="22"/>
          <w:szCs w:val="22"/>
          <w:lang w:val="fr-FR"/>
        </w:rPr>
      </w:pPr>
    </w:p>
    <w:p w14:paraId="230284BE" w14:textId="63A30077" w:rsidR="00490D05" w:rsidRDefault="00490D05" w:rsidP="00A26EB9">
      <w:pPr>
        <w:rPr>
          <w:b/>
          <w:bCs/>
          <w:sz w:val="22"/>
          <w:szCs w:val="22"/>
          <w:lang w:val="fr-FR"/>
        </w:rPr>
      </w:pPr>
    </w:p>
    <w:p w14:paraId="6DCAB4F9" w14:textId="2D54FDEE" w:rsidR="00490D05" w:rsidRDefault="00490D05" w:rsidP="00A26EB9">
      <w:pPr>
        <w:rPr>
          <w:b/>
          <w:bCs/>
          <w:sz w:val="22"/>
          <w:szCs w:val="22"/>
          <w:lang w:val="fr-FR"/>
        </w:rPr>
      </w:pPr>
    </w:p>
    <w:p w14:paraId="1BF981E7" w14:textId="2001C459" w:rsidR="00490D05" w:rsidRDefault="00490D05" w:rsidP="00A26EB9">
      <w:pPr>
        <w:rPr>
          <w:b/>
          <w:bCs/>
          <w:sz w:val="22"/>
          <w:szCs w:val="22"/>
          <w:lang w:val="fr-FR"/>
        </w:rPr>
      </w:pPr>
    </w:p>
    <w:p w14:paraId="158FF84F" w14:textId="77777777" w:rsidR="00490D05" w:rsidRDefault="00490D05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57145019" w14:textId="77777777" w:rsidR="00490D05" w:rsidRDefault="00490D05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7500D4F2" w14:textId="77777777" w:rsidR="00490D05" w:rsidRDefault="00490D05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71EBDC0F" w14:textId="77777777" w:rsidR="00490D05" w:rsidRDefault="00490D05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6A019EDC" w14:textId="77777777" w:rsidR="00490D05" w:rsidRDefault="00490D05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197A9479" w14:textId="77777777" w:rsidR="00490D05" w:rsidRDefault="00490D05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79CF36AF" w14:textId="77777777" w:rsidR="00490D05" w:rsidRDefault="00490D05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3497D1CC" w14:textId="77777777" w:rsidR="00490D05" w:rsidRDefault="00490D05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37400327" w14:textId="77777777" w:rsidR="00490D05" w:rsidRDefault="00490D05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18DF7657" w14:textId="77777777" w:rsidR="00490D05" w:rsidRDefault="00490D05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51D55D1E" w14:textId="77777777" w:rsidR="00490D05" w:rsidRDefault="00490D05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2EC8E968" w14:textId="77777777" w:rsidR="00490D05" w:rsidRDefault="00490D05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14608D4F" w14:textId="77777777" w:rsidR="00490D05" w:rsidRDefault="00490D05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129524B2" w14:textId="77777777" w:rsidR="00490D05" w:rsidRDefault="00490D05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5F9DD721" w14:textId="77777777" w:rsidR="00490D05" w:rsidRDefault="00490D05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185725BA" w14:textId="77777777" w:rsidR="00490D05" w:rsidRDefault="00490D05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0B7ADC1F" w14:textId="77777777" w:rsidR="00490D05" w:rsidRDefault="00490D05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61854004" w14:textId="77777777" w:rsidR="00490D05" w:rsidRDefault="00490D05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247B216A" w14:textId="77777777" w:rsidR="00490D05" w:rsidRDefault="00490D05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5FE48663" w14:textId="77777777" w:rsidR="00490D05" w:rsidRDefault="00490D05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0DA62175" w14:textId="77777777" w:rsidR="00490D05" w:rsidRDefault="00490D05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6EC84656" w14:textId="67F2FB5C" w:rsidR="00490D05" w:rsidRDefault="00490D05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6FA1F8D9" w14:textId="77777777" w:rsidR="00797A09" w:rsidRDefault="00797A09" w:rsidP="00A26EB9">
      <w:pPr>
        <w:tabs>
          <w:tab w:val="left" w:pos="972"/>
        </w:tabs>
        <w:rPr>
          <w:rFonts w:eastAsiaTheme="minorHAnsi"/>
          <w:b/>
          <w:bCs/>
          <w:sz w:val="21"/>
          <w:szCs w:val="21"/>
          <w:lang w:val="fr-FR" w:eastAsia="en-US"/>
        </w:rPr>
      </w:pPr>
    </w:p>
    <w:p w14:paraId="059FDA10" w14:textId="09E7103B" w:rsidR="00490D05" w:rsidRPr="00490D05" w:rsidRDefault="00490D05" w:rsidP="00A26EB9">
      <w:pPr>
        <w:pStyle w:val="ListParagraph"/>
        <w:numPr>
          <w:ilvl w:val="0"/>
          <w:numId w:val="4"/>
        </w:numPr>
        <w:tabs>
          <w:tab w:val="left" w:pos="972"/>
        </w:tabs>
        <w:rPr>
          <w:rFonts w:eastAsiaTheme="minorHAnsi"/>
          <w:i/>
          <w:iCs/>
          <w:sz w:val="20"/>
          <w:szCs w:val="20"/>
          <w:lang w:val="fr-FR" w:eastAsia="en-US"/>
        </w:rPr>
      </w:pPr>
      <w:r w:rsidRPr="00490D05">
        <w:rPr>
          <w:rFonts w:eastAsiaTheme="minorHAnsi"/>
          <w:i/>
          <w:iCs/>
          <w:sz w:val="20"/>
          <w:szCs w:val="20"/>
          <w:lang w:val="fr-FR" w:eastAsia="en-US"/>
        </w:rPr>
        <w:t>Choisir les bons figurés et les bonnes couleurs</w:t>
      </w:r>
      <w:r w:rsidR="00A26EB9">
        <w:rPr>
          <w:rFonts w:eastAsiaTheme="minorHAnsi"/>
          <w:i/>
          <w:iCs/>
          <w:sz w:val="20"/>
          <w:szCs w:val="20"/>
          <w:lang w:val="fr-FR" w:eastAsia="en-US"/>
        </w:rPr>
        <w:t>.</w:t>
      </w:r>
      <w:r w:rsidRPr="00490D05">
        <w:rPr>
          <w:rFonts w:eastAsiaTheme="minorHAnsi"/>
          <w:i/>
          <w:iCs/>
          <w:sz w:val="20"/>
          <w:szCs w:val="20"/>
          <w:lang w:val="fr-FR" w:eastAsia="en-US"/>
        </w:rPr>
        <w:t xml:space="preserve"> </w:t>
      </w:r>
    </w:p>
    <w:p w14:paraId="2DE42185" w14:textId="77777777" w:rsidR="00490D05" w:rsidRPr="00490D05" w:rsidRDefault="00490D05" w:rsidP="00A26EB9">
      <w:pPr>
        <w:tabs>
          <w:tab w:val="left" w:pos="972"/>
        </w:tabs>
        <w:rPr>
          <w:rFonts w:eastAsiaTheme="minorHAnsi"/>
          <w:b/>
          <w:bCs/>
          <w:sz w:val="20"/>
          <w:szCs w:val="20"/>
          <w:lang w:val="fr-FR" w:eastAsia="en-US"/>
        </w:rPr>
      </w:pPr>
    </w:p>
    <w:p w14:paraId="011EEEB4" w14:textId="0908B3BD" w:rsidR="00490D05" w:rsidRPr="00D7575E" w:rsidRDefault="00490D05" w:rsidP="00A26EB9">
      <w:pPr>
        <w:tabs>
          <w:tab w:val="left" w:pos="972"/>
        </w:tabs>
        <w:rPr>
          <w:rFonts w:eastAsiaTheme="minorHAnsi"/>
          <w:b/>
          <w:bCs/>
          <w:sz w:val="20"/>
          <w:szCs w:val="20"/>
          <w:u w:val="single"/>
          <w:lang w:eastAsia="en-US"/>
        </w:rPr>
      </w:pPr>
      <w:r w:rsidRPr="00D7575E">
        <w:rPr>
          <w:rFonts w:eastAsiaTheme="minorHAnsi"/>
          <w:b/>
          <w:bCs/>
          <w:sz w:val="20"/>
          <w:szCs w:val="20"/>
          <w:u w:val="single"/>
          <w:lang w:val="fr-FR" w:eastAsia="en-US"/>
        </w:rPr>
        <w:t xml:space="preserve">1- Des espaces de plus en plus convoités pour leurs ressources </w:t>
      </w:r>
    </w:p>
    <w:p w14:paraId="3C1D9492" w14:textId="77777777" w:rsidR="00490D05" w:rsidRPr="00490D05" w:rsidRDefault="00490D05" w:rsidP="00A26EB9">
      <w:pPr>
        <w:tabs>
          <w:tab w:val="left" w:pos="972"/>
        </w:tabs>
        <w:rPr>
          <w:rFonts w:eastAsiaTheme="minorHAnsi"/>
          <w:sz w:val="20"/>
          <w:szCs w:val="20"/>
          <w:lang w:val="fr-FR" w:eastAsia="en-US"/>
        </w:rPr>
      </w:pPr>
      <w:r w:rsidRPr="00490D05">
        <w:rPr>
          <w:rFonts w:eastAsiaTheme="minorHAnsi"/>
          <w:sz w:val="20"/>
          <w:szCs w:val="20"/>
          <w:lang w:val="fr-FR" w:eastAsia="en-US"/>
        </w:rPr>
        <w:tab/>
      </w:r>
    </w:p>
    <w:p w14:paraId="3F82214A" w14:textId="55D97C8E" w:rsidR="00490D05" w:rsidRPr="00490D05" w:rsidRDefault="00490D05" w:rsidP="00A26EB9">
      <w:pPr>
        <w:tabs>
          <w:tab w:val="left" w:pos="972"/>
        </w:tabs>
        <w:rPr>
          <w:rFonts w:eastAsiaTheme="minorHAnsi"/>
          <w:sz w:val="20"/>
          <w:szCs w:val="20"/>
          <w:lang w:val="fr-FR" w:eastAsia="en-US"/>
        </w:rPr>
      </w:pPr>
      <w:r w:rsidRPr="00490D05">
        <w:rPr>
          <w:rFonts w:eastAsiaTheme="minorHAnsi"/>
          <w:sz w:val="20"/>
          <w:szCs w:val="20"/>
          <w:lang w:val="fr-FR" w:eastAsia="en-US"/>
        </w:rPr>
        <w:tab/>
        <w:t>Principales zones de pêche</w:t>
      </w:r>
    </w:p>
    <w:p w14:paraId="20F5120E" w14:textId="74C269BE" w:rsidR="00490D05" w:rsidRPr="00490D05" w:rsidRDefault="00490D05" w:rsidP="00A26EB9">
      <w:pPr>
        <w:tabs>
          <w:tab w:val="left" w:pos="972"/>
        </w:tabs>
        <w:rPr>
          <w:rFonts w:eastAsiaTheme="minorHAnsi"/>
          <w:sz w:val="20"/>
          <w:szCs w:val="20"/>
          <w:lang w:val="fr-FR" w:eastAsia="en-US"/>
        </w:rPr>
      </w:pPr>
    </w:p>
    <w:p w14:paraId="615F82E0" w14:textId="21E94068" w:rsidR="00490D05" w:rsidRPr="00490D05" w:rsidRDefault="00490D05" w:rsidP="00A26EB9">
      <w:pPr>
        <w:tabs>
          <w:tab w:val="left" w:pos="972"/>
        </w:tabs>
        <w:rPr>
          <w:rFonts w:eastAsiaTheme="minorHAnsi"/>
          <w:sz w:val="20"/>
          <w:szCs w:val="20"/>
          <w:lang w:val="fr-FR" w:eastAsia="en-US"/>
        </w:rPr>
      </w:pPr>
      <w:r w:rsidRPr="00490D05">
        <w:rPr>
          <w:rFonts w:eastAsiaTheme="minorHAnsi"/>
          <w:sz w:val="20"/>
          <w:szCs w:val="20"/>
          <w:lang w:val="fr-FR" w:eastAsia="en-US"/>
        </w:rPr>
        <w:tab/>
        <w:t>Gisements d’hydrocarbures offshore</w:t>
      </w:r>
    </w:p>
    <w:p w14:paraId="111D2BB3" w14:textId="77777777" w:rsidR="00490D05" w:rsidRPr="00797A09" w:rsidRDefault="00490D05" w:rsidP="00A26EB9">
      <w:pPr>
        <w:tabs>
          <w:tab w:val="left" w:pos="972"/>
        </w:tabs>
        <w:rPr>
          <w:rFonts w:eastAsiaTheme="minorHAnsi"/>
          <w:b/>
          <w:bCs/>
          <w:sz w:val="14"/>
          <w:szCs w:val="14"/>
          <w:lang w:val="fr-FR" w:eastAsia="en-US"/>
        </w:rPr>
      </w:pPr>
    </w:p>
    <w:p w14:paraId="264C42BE" w14:textId="7E43FBBB" w:rsidR="00490D05" w:rsidRPr="00490D05" w:rsidRDefault="00490D05" w:rsidP="00A26EB9">
      <w:pPr>
        <w:tabs>
          <w:tab w:val="left" w:pos="972"/>
        </w:tabs>
        <w:rPr>
          <w:rFonts w:eastAsiaTheme="minorHAnsi"/>
          <w:b/>
          <w:bCs/>
          <w:sz w:val="20"/>
          <w:szCs w:val="20"/>
          <w:u w:val="single"/>
          <w:lang w:val="fr-FR" w:eastAsia="en-US"/>
        </w:rPr>
      </w:pPr>
      <w:r w:rsidRPr="00D7575E">
        <w:rPr>
          <w:rFonts w:eastAsiaTheme="minorHAnsi"/>
          <w:b/>
          <w:bCs/>
          <w:sz w:val="20"/>
          <w:szCs w:val="20"/>
          <w:u w:val="single"/>
          <w:lang w:val="fr-FR" w:eastAsia="en-US"/>
        </w:rPr>
        <w:t xml:space="preserve">2- Les littoraux : des territoires centraux au cœur de la mondialisation </w:t>
      </w:r>
    </w:p>
    <w:p w14:paraId="6375DE00" w14:textId="049D75ED" w:rsidR="00490D05" w:rsidRPr="00490D05" w:rsidRDefault="00490D05" w:rsidP="00A26EB9">
      <w:pPr>
        <w:tabs>
          <w:tab w:val="left" w:pos="972"/>
        </w:tabs>
        <w:rPr>
          <w:rFonts w:eastAsiaTheme="minorHAnsi"/>
          <w:sz w:val="20"/>
          <w:szCs w:val="20"/>
          <w:lang w:val="fr-FR" w:eastAsia="en-US"/>
        </w:rPr>
      </w:pPr>
      <w:r w:rsidRPr="00490D05">
        <w:rPr>
          <w:rFonts w:eastAsiaTheme="minorHAnsi"/>
          <w:sz w:val="20"/>
          <w:szCs w:val="20"/>
          <w:lang w:val="fr-FR" w:eastAsia="en-US"/>
        </w:rPr>
        <w:tab/>
      </w:r>
    </w:p>
    <w:p w14:paraId="27C1C7B6" w14:textId="2A69E626" w:rsidR="00490D05" w:rsidRPr="00490D05" w:rsidRDefault="00490D05" w:rsidP="00A26EB9">
      <w:pPr>
        <w:tabs>
          <w:tab w:val="left" w:pos="972"/>
        </w:tabs>
        <w:rPr>
          <w:rFonts w:eastAsiaTheme="minorHAnsi"/>
          <w:sz w:val="20"/>
          <w:szCs w:val="20"/>
          <w:lang w:val="fr-FR" w:eastAsia="en-US"/>
        </w:rPr>
      </w:pPr>
      <w:r w:rsidRPr="00490D05">
        <w:rPr>
          <w:rFonts w:eastAsiaTheme="minorHAnsi"/>
          <w:sz w:val="20"/>
          <w:szCs w:val="20"/>
          <w:lang w:val="fr-FR" w:eastAsia="en-US"/>
        </w:rPr>
        <w:tab/>
        <w:t>Ports majeurs</w:t>
      </w:r>
    </w:p>
    <w:p w14:paraId="3B861978" w14:textId="77777777" w:rsidR="00490D05" w:rsidRPr="00490D05" w:rsidRDefault="00490D05" w:rsidP="00A26EB9">
      <w:pPr>
        <w:tabs>
          <w:tab w:val="left" w:pos="972"/>
        </w:tabs>
        <w:rPr>
          <w:rFonts w:eastAsiaTheme="minorHAnsi"/>
          <w:sz w:val="20"/>
          <w:szCs w:val="20"/>
          <w:lang w:val="fr-FR" w:eastAsia="en-US"/>
        </w:rPr>
      </w:pPr>
      <w:r w:rsidRPr="00490D05">
        <w:rPr>
          <w:rFonts w:eastAsiaTheme="minorHAnsi"/>
          <w:sz w:val="20"/>
          <w:szCs w:val="20"/>
          <w:lang w:val="fr-FR" w:eastAsia="en-US"/>
        </w:rPr>
        <w:tab/>
      </w:r>
    </w:p>
    <w:p w14:paraId="3BAF0A36" w14:textId="68F0410F" w:rsidR="00490D05" w:rsidRPr="00490D05" w:rsidRDefault="00490D05" w:rsidP="00A26EB9">
      <w:pPr>
        <w:tabs>
          <w:tab w:val="left" w:pos="972"/>
        </w:tabs>
        <w:rPr>
          <w:rFonts w:eastAsiaTheme="minorHAnsi"/>
          <w:sz w:val="20"/>
          <w:szCs w:val="20"/>
          <w:lang w:val="fr-FR" w:eastAsia="en-US"/>
        </w:rPr>
      </w:pPr>
      <w:r w:rsidRPr="00490D05">
        <w:rPr>
          <w:rFonts w:eastAsiaTheme="minorHAnsi"/>
          <w:sz w:val="20"/>
          <w:szCs w:val="20"/>
          <w:lang w:val="fr-FR" w:eastAsia="en-US"/>
        </w:rPr>
        <w:tab/>
        <w:t xml:space="preserve">Façades maritimes majeures </w:t>
      </w:r>
    </w:p>
    <w:p w14:paraId="63FCD36F" w14:textId="7548343E" w:rsidR="00490D05" w:rsidRPr="00490D05" w:rsidRDefault="00490D05" w:rsidP="00A26EB9">
      <w:pPr>
        <w:tabs>
          <w:tab w:val="left" w:pos="972"/>
        </w:tabs>
        <w:rPr>
          <w:rFonts w:eastAsiaTheme="minorHAnsi"/>
          <w:sz w:val="20"/>
          <w:szCs w:val="20"/>
          <w:lang w:val="fr-FR" w:eastAsia="en-US"/>
        </w:rPr>
      </w:pPr>
    </w:p>
    <w:p w14:paraId="6E093671" w14:textId="41DBFD55" w:rsidR="00490D05" w:rsidRPr="00490D05" w:rsidRDefault="00490D05" w:rsidP="00A26EB9">
      <w:pPr>
        <w:tabs>
          <w:tab w:val="left" w:pos="972"/>
        </w:tabs>
        <w:rPr>
          <w:rFonts w:eastAsiaTheme="minorHAnsi"/>
          <w:sz w:val="20"/>
          <w:szCs w:val="20"/>
          <w:lang w:val="fr-FR" w:eastAsia="en-US"/>
        </w:rPr>
      </w:pPr>
      <w:r w:rsidRPr="00490D05">
        <w:rPr>
          <w:rFonts w:eastAsiaTheme="minorHAnsi"/>
          <w:sz w:val="20"/>
          <w:szCs w:val="20"/>
          <w:lang w:val="fr-FR" w:eastAsia="en-US"/>
        </w:rPr>
        <w:tab/>
        <w:t>Route maritime majeure</w:t>
      </w:r>
    </w:p>
    <w:p w14:paraId="2F928052" w14:textId="2251867C" w:rsidR="00490D05" w:rsidRPr="00490D05" w:rsidRDefault="00490D05" w:rsidP="00A26EB9">
      <w:pPr>
        <w:tabs>
          <w:tab w:val="left" w:pos="972"/>
        </w:tabs>
        <w:rPr>
          <w:rFonts w:eastAsiaTheme="minorHAnsi"/>
          <w:sz w:val="20"/>
          <w:szCs w:val="20"/>
          <w:lang w:val="fr-FR" w:eastAsia="en-US"/>
        </w:rPr>
      </w:pPr>
    </w:p>
    <w:p w14:paraId="2CA0FB78" w14:textId="53998A25" w:rsidR="00490D05" w:rsidRPr="00490D05" w:rsidRDefault="00490D05" w:rsidP="00A26EB9">
      <w:pPr>
        <w:tabs>
          <w:tab w:val="left" w:pos="972"/>
        </w:tabs>
        <w:rPr>
          <w:rFonts w:eastAsiaTheme="minorHAnsi"/>
          <w:sz w:val="20"/>
          <w:szCs w:val="20"/>
          <w:lang w:val="fr-FR" w:eastAsia="en-US"/>
        </w:rPr>
      </w:pPr>
      <w:r w:rsidRPr="00490D05">
        <w:rPr>
          <w:rFonts w:eastAsiaTheme="minorHAnsi"/>
          <w:sz w:val="20"/>
          <w:szCs w:val="20"/>
          <w:lang w:val="fr-FR" w:eastAsia="en-US"/>
        </w:rPr>
        <w:tab/>
        <w:t>Passages maritimes majeurs</w:t>
      </w:r>
    </w:p>
    <w:p w14:paraId="59C049D5" w14:textId="082476E4" w:rsidR="00490D05" w:rsidRPr="00490D05" w:rsidRDefault="00490D05" w:rsidP="00A26EB9">
      <w:pPr>
        <w:tabs>
          <w:tab w:val="left" w:pos="972"/>
        </w:tabs>
        <w:rPr>
          <w:rFonts w:eastAsiaTheme="minorHAnsi"/>
          <w:b/>
          <w:bCs/>
          <w:sz w:val="20"/>
          <w:szCs w:val="20"/>
          <w:lang w:val="fr-FR" w:eastAsia="en-US"/>
        </w:rPr>
      </w:pPr>
    </w:p>
    <w:p w14:paraId="38037B60" w14:textId="3BD28DA0" w:rsidR="00490D05" w:rsidRPr="00D7575E" w:rsidRDefault="00490D05" w:rsidP="00A26EB9">
      <w:pPr>
        <w:tabs>
          <w:tab w:val="left" w:pos="972"/>
        </w:tabs>
        <w:rPr>
          <w:rFonts w:eastAsiaTheme="minorHAnsi"/>
          <w:b/>
          <w:bCs/>
          <w:sz w:val="20"/>
          <w:szCs w:val="20"/>
          <w:u w:val="single"/>
          <w:lang w:eastAsia="en-US"/>
        </w:rPr>
      </w:pPr>
      <w:r w:rsidRPr="00D7575E">
        <w:rPr>
          <w:rFonts w:eastAsiaTheme="minorHAnsi"/>
          <w:b/>
          <w:bCs/>
          <w:sz w:val="20"/>
          <w:szCs w:val="20"/>
          <w:u w:val="single"/>
          <w:lang w:val="fr-FR" w:eastAsia="en-US"/>
        </w:rPr>
        <w:t xml:space="preserve">3- Enjeux géostratégiques des espaces maritimes </w:t>
      </w:r>
    </w:p>
    <w:p w14:paraId="6C58C025" w14:textId="0CEF130B" w:rsidR="00490D05" w:rsidRPr="00490D05" w:rsidRDefault="00490D05" w:rsidP="00A26EB9">
      <w:pPr>
        <w:rPr>
          <w:rFonts w:eastAsiaTheme="minorHAnsi"/>
          <w:sz w:val="20"/>
          <w:szCs w:val="20"/>
          <w:lang w:val="fr-FR" w:eastAsia="en-US"/>
        </w:rPr>
      </w:pPr>
    </w:p>
    <w:p w14:paraId="4ABA3562" w14:textId="28F0621D" w:rsidR="00490D05" w:rsidRPr="00490D05" w:rsidRDefault="00490D05" w:rsidP="00A26EB9">
      <w:pPr>
        <w:rPr>
          <w:rFonts w:eastAsiaTheme="minorHAnsi"/>
          <w:sz w:val="20"/>
          <w:szCs w:val="20"/>
          <w:lang w:val="fr-FR" w:eastAsia="en-US"/>
        </w:rPr>
      </w:pPr>
      <w:r w:rsidRPr="00490D05">
        <w:rPr>
          <w:rFonts w:eastAsiaTheme="minorHAnsi"/>
          <w:sz w:val="20"/>
          <w:szCs w:val="20"/>
          <w:lang w:val="fr-FR" w:eastAsia="en-US"/>
        </w:rPr>
        <w:tab/>
        <w:t xml:space="preserve">Tensions liées aux frontières maritimes (délimitation des ZEE) </w:t>
      </w:r>
    </w:p>
    <w:p w14:paraId="22DD1932" w14:textId="28F0C27C" w:rsidR="00490D05" w:rsidRPr="00490D05" w:rsidRDefault="00490D05" w:rsidP="00A26EB9">
      <w:pPr>
        <w:rPr>
          <w:rFonts w:eastAsiaTheme="minorHAnsi"/>
          <w:sz w:val="20"/>
          <w:szCs w:val="20"/>
          <w:lang w:val="fr-FR" w:eastAsia="en-US"/>
        </w:rPr>
      </w:pPr>
      <w:r w:rsidRPr="00490D05">
        <w:rPr>
          <w:rFonts w:eastAsiaTheme="minorHAnsi"/>
          <w:sz w:val="20"/>
          <w:szCs w:val="20"/>
          <w:lang w:val="fr-FR" w:eastAsia="en-US"/>
        </w:rPr>
        <w:tab/>
      </w:r>
    </w:p>
    <w:p w14:paraId="3761E19E" w14:textId="006669D3" w:rsidR="00490D05" w:rsidRPr="00490D05" w:rsidRDefault="00490D05" w:rsidP="00A26EB9">
      <w:pPr>
        <w:rPr>
          <w:rFonts w:eastAsiaTheme="minorHAnsi"/>
          <w:sz w:val="20"/>
          <w:szCs w:val="20"/>
          <w:lang w:val="fr-FR" w:eastAsia="en-US"/>
        </w:rPr>
      </w:pPr>
      <w:r w:rsidRPr="00490D05">
        <w:rPr>
          <w:rFonts w:eastAsiaTheme="minorHAnsi"/>
          <w:sz w:val="20"/>
          <w:szCs w:val="20"/>
          <w:lang w:val="fr-FR" w:eastAsia="en-US"/>
        </w:rPr>
        <w:tab/>
        <w:t>Zone</w:t>
      </w:r>
      <w:r w:rsidR="00A26EB9">
        <w:rPr>
          <w:rFonts w:eastAsiaTheme="minorHAnsi"/>
          <w:sz w:val="20"/>
          <w:szCs w:val="20"/>
          <w:lang w:val="fr-FR" w:eastAsia="en-US"/>
        </w:rPr>
        <w:t>s</w:t>
      </w:r>
      <w:r w:rsidRPr="00490D05">
        <w:rPr>
          <w:rFonts w:eastAsiaTheme="minorHAnsi"/>
          <w:sz w:val="20"/>
          <w:szCs w:val="20"/>
          <w:lang w:val="fr-FR" w:eastAsia="en-US"/>
        </w:rPr>
        <w:t xml:space="preserve"> de piraterie </w:t>
      </w:r>
    </w:p>
    <w:p w14:paraId="05720CA4" w14:textId="75FD2E88" w:rsidR="00490D05" w:rsidRPr="00490D05" w:rsidRDefault="00490D05" w:rsidP="00A26EB9">
      <w:pPr>
        <w:rPr>
          <w:sz w:val="20"/>
          <w:szCs w:val="20"/>
          <w:lang w:val="fr-FR"/>
        </w:rPr>
      </w:pPr>
      <w:r w:rsidRPr="00490D05">
        <w:rPr>
          <w:sz w:val="20"/>
          <w:szCs w:val="20"/>
        </w:rPr>
        <w:tab/>
      </w:r>
    </w:p>
    <w:p w14:paraId="6190F1A3" w14:textId="73F67494" w:rsidR="00490D05" w:rsidRPr="00490D05" w:rsidRDefault="00490D05" w:rsidP="00A26EB9">
      <w:pPr>
        <w:pStyle w:val="ListParagraph"/>
        <w:numPr>
          <w:ilvl w:val="0"/>
          <w:numId w:val="4"/>
        </w:numPr>
        <w:rPr>
          <w:i/>
          <w:iCs/>
          <w:sz w:val="20"/>
          <w:szCs w:val="20"/>
          <w:lang w:val="fr-FR"/>
        </w:rPr>
      </w:pPr>
      <w:r w:rsidRPr="00490D05">
        <w:rPr>
          <w:i/>
          <w:iCs/>
          <w:sz w:val="20"/>
          <w:szCs w:val="20"/>
          <w:lang w:val="fr-FR"/>
        </w:rPr>
        <w:t>Appliquer la légende sur le croquis soigneusement</w:t>
      </w:r>
      <w:r w:rsidR="00A26EB9">
        <w:rPr>
          <w:i/>
          <w:iCs/>
          <w:sz w:val="20"/>
          <w:szCs w:val="20"/>
          <w:lang w:val="fr-FR"/>
        </w:rPr>
        <w:t>.</w:t>
      </w:r>
    </w:p>
    <w:p w14:paraId="54B1E0DD" w14:textId="1917EA6E" w:rsidR="00490D05" w:rsidRDefault="00490D05" w:rsidP="00A26EB9">
      <w:pPr>
        <w:pStyle w:val="ListParagraph"/>
        <w:numPr>
          <w:ilvl w:val="0"/>
          <w:numId w:val="4"/>
        </w:numPr>
        <w:rPr>
          <w:i/>
          <w:iCs/>
          <w:sz w:val="20"/>
          <w:szCs w:val="20"/>
          <w:lang w:val="fr-FR"/>
        </w:rPr>
      </w:pPr>
      <w:r w:rsidRPr="00490D05">
        <w:rPr>
          <w:i/>
          <w:iCs/>
          <w:sz w:val="20"/>
          <w:szCs w:val="20"/>
          <w:lang w:val="fr-FR"/>
        </w:rPr>
        <w:t>Mentionner sur le croquis des toponymes (= noms de lieux) comme les océans, certains détroits et canaux, des ports, des pays…</w:t>
      </w:r>
    </w:p>
    <w:p w14:paraId="3F2E39D6" w14:textId="50E3430F" w:rsidR="007A7840" w:rsidRPr="007A7840" w:rsidRDefault="007A7840" w:rsidP="007A7840">
      <w:pPr>
        <w:ind w:left="360"/>
        <w:rPr>
          <w:sz w:val="18"/>
          <w:szCs w:val="18"/>
          <w:lang w:val="fr-FR"/>
        </w:rPr>
      </w:pPr>
      <w:r w:rsidRPr="007A7840">
        <w:rPr>
          <w:sz w:val="18"/>
          <w:szCs w:val="18"/>
          <w:lang w:val="fr-FR"/>
        </w:rPr>
        <w:lastRenderedPageBreak/>
        <w:t>Fiche 4. Mers et océans : au cœur de la mondialisation</w:t>
      </w:r>
    </w:p>
    <w:p w14:paraId="6B6DA753" w14:textId="77777777" w:rsidR="007A7840" w:rsidRPr="007A7840" w:rsidRDefault="007A7840" w:rsidP="007A7840">
      <w:pPr>
        <w:pStyle w:val="ListParagraph"/>
        <w:rPr>
          <w:sz w:val="22"/>
          <w:szCs w:val="22"/>
          <w:lang w:val="fr-FR"/>
        </w:rPr>
      </w:pPr>
    </w:p>
    <w:p w14:paraId="2090A55B" w14:textId="77777777" w:rsidR="007A7840" w:rsidRDefault="007A7840" w:rsidP="007A7840">
      <w:pPr>
        <w:pBdr>
          <w:bottom w:val="single" w:sz="4" w:space="1" w:color="auto"/>
        </w:pBdr>
        <w:jc w:val="center"/>
        <w:rPr>
          <w:b/>
          <w:bCs/>
          <w:sz w:val="22"/>
          <w:szCs w:val="22"/>
          <w:lang w:val="fr-FR"/>
        </w:rPr>
      </w:pPr>
      <w:r w:rsidRPr="007A7840">
        <w:rPr>
          <w:b/>
          <w:bCs/>
          <w:sz w:val="22"/>
          <w:szCs w:val="22"/>
          <w:lang w:val="fr-FR"/>
        </w:rPr>
        <w:t xml:space="preserve">II- Mise en perspective à l’échelle mondiale : </w:t>
      </w:r>
    </w:p>
    <w:p w14:paraId="1468F8C3" w14:textId="7C8993BB" w:rsidR="007A7840" w:rsidRPr="007A7840" w:rsidRDefault="007A7840" w:rsidP="007A7840">
      <w:pPr>
        <w:pBdr>
          <w:bottom w:val="single" w:sz="4" w:space="1" w:color="auto"/>
        </w:pBdr>
        <w:jc w:val="center"/>
        <w:rPr>
          <w:b/>
          <w:bCs/>
          <w:sz w:val="22"/>
          <w:szCs w:val="22"/>
          <w:lang w:val="fr-FR"/>
        </w:rPr>
      </w:pPr>
      <w:proofErr w:type="gramStart"/>
      <w:r w:rsidRPr="007A7840">
        <w:rPr>
          <w:b/>
          <w:bCs/>
          <w:sz w:val="22"/>
          <w:szCs w:val="22"/>
          <w:lang w:val="fr-FR"/>
        </w:rPr>
        <w:t>mers</w:t>
      </w:r>
      <w:proofErr w:type="gramEnd"/>
      <w:r w:rsidRPr="007A7840">
        <w:rPr>
          <w:b/>
          <w:bCs/>
          <w:sz w:val="22"/>
          <w:szCs w:val="22"/>
          <w:lang w:val="fr-FR"/>
        </w:rPr>
        <w:t xml:space="preserve"> et océans, vecteurs essentiels de la mondialisation. </w:t>
      </w:r>
      <w:r>
        <w:rPr>
          <w:b/>
          <w:bCs/>
          <w:sz w:val="22"/>
          <w:szCs w:val="22"/>
          <w:lang w:val="fr-FR"/>
        </w:rPr>
        <w:t xml:space="preserve">        </w:t>
      </w:r>
    </w:p>
    <w:p w14:paraId="170C8205" w14:textId="77777777" w:rsidR="007A7840" w:rsidRDefault="007A7840" w:rsidP="007A7840">
      <w:pPr>
        <w:pStyle w:val="ListParagraph"/>
        <w:rPr>
          <w:b/>
          <w:bCs/>
          <w:sz w:val="22"/>
          <w:szCs w:val="22"/>
          <w:lang w:val="fr-FR"/>
        </w:rPr>
      </w:pPr>
    </w:p>
    <w:p w14:paraId="45894BD0" w14:textId="55E4A81F" w:rsidR="007A7840" w:rsidRDefault="007A7840" w:rsidP="007A7840">
      <w:pPr>
        <w:pStyle w:val="ListParagraph"/>
        <w:jc w:val="center"/>
        <w:rPr>
          <w:b/>
          <w:bCs/>
          <w:sz w:val="22"/>
          <w:szCs w:val="22"/>
          <w:lang w:val="fr-FR"/>
        </w:rPr>
      </w:pPr>
      <w:r w:rsidRPr="007A7840">
        <w:rPr>
          <w:b/>
          <w:bCs/>
          <w:sz w:val="22"/>
          <w:szCs w:val="22"/>
          <w:lang w:val="fr-FR"/>
        </w:rPr>
        <w:t>SYNTHESE DU COURS</w:t>
      </w:r>
    </w:p>
    <w:p w14:paraId="401290D7" w14:textId="3B3869B0" w:rsidR="007A7840" w:rsidRDefault="007A7840" w:rsidP="007A7840">
      <w:pPr>
        <w:pStyle w:val="ListParagraph"/>
        <w:rPr>
          <w:b/>
          <w:bCs/>
          <w:sz w:val="22"/>
          <w:szCs w:val="22"/>
          <w:lang w:val="fr-FR"/>
        </w:rPr>
      </w:pPr>
    </w:p>
    <w:p w14:paraId="20469814" w14:textId="438304C8" w:rsidR="007A7840" w:rsidRPr="00490D05" w:rsidRDefault="00C01545" w:rsidP="007A7840">
      <w:pPr>
        <w:pStyle w:val="ListParagraph"/>
        <w:rPr>
          <w:i/>
          <w:iCs/>
          <w:sz w:val="20"/>
          <w:szCs w:val="20"/>
          <w:lang w:val="fr-FR"/>
        </w:rPr>
      </w:pPr>
      <w:r>
        <w:rPr>
          <w:i/>
          <w:iCs/>
          <w:noProof/>
          <w:sz w:val="20"/>
          <w:szCs w:val="20"/>
          <w:lang w:val="fr-FR"/>
        </w:rPr>
        <w:drawing>
          <wp:anchor distT="0" distB="0" distL="114300" distR="114300" simplePos="0" relativeHeight="251665408" behindDoc="1" locked="0" layoutInCell="1" allowOverlap="1" wp14:anchorId="281C189E" wp14:editId="61BF04DB">
            <wp:simplePos x="0" y="0"/>
            <wp:positionH relativeFrom="column">
              <wp:posOffset>-2212008</wp:posOffset>
            </wp:positionH>
            <wp:positionV relativeFrom="paragraph">
              <wp:posOffset>2398063</wp:posOffset>
            </wp:positionV>
            <wp:extent cx="6603520" cy="2958463"/>
            <wp:effectExtent l="6668" t="0" r="0" b="0"/>
            <wp:wrapNone/>
            <wp:docPr id="5" name="Picture 5" descr="A picture containing book, desk, sitting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69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" t="9373" r="4512" b="30178"/>
                    <a:stretch/>
                  </pic:blipFill>
                  <pic:spPr bwMode="auto">
                    <a:xfrm rot="5400000">
                      <a:off x="0" y="0"/>
                      <a:ext cx="6603520" cy="2958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  <w:sz w:val="20"/>
          <w:szCs w:val="20"/>
          <w:lang w:val="fr-FR"/>
        </w:rPr>
        <w:drawing>
          <wp:anchor distT="0" distB="0" distL="114300" distR="114300" simplePos="0" relativeHeight="251666432" behindDoc="1" locked="0" layoutInCell="1" allowOverlap="1" wp14:anchorId="3C0DB63D" wp14:editId="14ADE424">
            <wp:simplePos x="0" y="0"/>
            <wp:positionH relativeFrom="column">
              <wp:posOffset>2796363</wp:posOffset>
            </wp:positionH>
            <wp:positionV relativeFrom="paragraph">
              <wp:posOffset>172115</wp:posOffset>
            </wp:positionV>
            <wp:extent cx="3185673" cy="4624705"/>
            <wp:effectExtent l="0" t="0" r="2540" b="0"/>
            <wp:wrapNone/>
            <wp:docPr id="7" name="Picture 7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71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1559" r="2051" b="24410"/>
                    <a:stretch/>
                  </pic:blipFill>
                  <pic:spPr bwMode="auto">
                    <a:xfrm>
                      <a:off x="0" y="0"/>
                      <a:ext cx="3193462" cy="4636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  <w:sz w:val="20"/>
          <w:szCs w:val="20"/>
          <w:lang w:val="fr-FR"/>
        </w:rPr>
        <w:drawing>
          <wp:anchor distT="0" distB="0" distL="114300" distR="114300" simplePos="0" relativeHeight="251668480" behindDoc="1" locked="0" layoutInCell="1" allowOverlap="1" wp14:anchorId="48984E5B" wp14:editId="6C74D4CE">
            <wp:simplePos x="0" y="0"/>
            <wp:positionH relativeFrom="column">
              <wp:posOffset>4614529</wp:posOffset>
            </wp:positionH>
            <wp:positionV relativeFrom="paragraph">
              <wp:posOffset>4924868</wp:posOffset>
            </wp:positionV>
            <wp:extent cx="1467293" cy="3519170"/>
            <wp:effectExtent l="0" t="0" r="6350" b="0"/>
            <wp:wrapNone/>
            <wp:docPr id="9" name="Picture 9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71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" t="44282" r="65679"/>
                    <a:stretch/>
                  </pic:blipFill>
                  <pic:spPr bwMode="auto">
                    <a:xfrm>
                      <a:off x="0" y="0"/>
                      <a:ext cx="1471218" cy="3528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  <w:sz w:val="20"/>
          <w:szCs w:val="20"/>
          <w:lang w:val="fr-FR"/>
        </w:rPr>
        <w:drawing>
          <wp:anchor distT="0" distB="0" distL="114300" distR="114300" simplePos="0" relativeHeight="251667456" behindDoc="1" locked="0" layoutInCell="1" allowOverlap="1" wp14:anchorId="0E7BAABA" wp14:editId="23590F61">
            <wp:simplePos x="0" y="0"/>
            <wp:positionH relativeFrom="column">
              <wp:posOffset>2743199</wp:posOffset>
            </wp:positionH>
            <wp:positionV relativeFrom="paragraph">
              <wp:posOffset>4924868</wp:posOffset>
            </wp:positionV>
            <wp:extent cx="1807535" cy="3519170"/>
            <wp:effectExtent l="0" t="0" r="0" b="0"/>
            <wp:wrapNone/>
            <wp:docPr id="8" name="Picture 8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71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" r="68649" b="57002"/>
                    <a:stretch/>
                  </pic:blipFill>
                  <pic:spPr bwMode="auto">
                    <a:xfrm>
                      <a:off x="0" y="0"/>
                      <a:ext cx="1810122" cy="3524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7840" w:rsidRPr="00490D05">
      <w:headerReference w:type="even" r:id="rId15"/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D60BCB" w14:textId="77777777" w:rsidR="003A6A15" w:rsidRDefault="003A6A15" w:rsidP="00023EF5">
      <w:r>
        <w:separator/>
      </w:r>
    </w:p>
  </w:endnote>
  <w:endnote w:type="continuationSeparator" w:id="0">
    <w:p w14:paraId="2EA8E747" w14:textId="77777777" w:rsidR="003A6A15" w:rsidRDefault="003A6A15" w:rsidP="00023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DFBF56" w14:textId="77777777" w:rsidR="003A6A15" w:rsidRDefault="003A6A15" w:rsidP="00023EF5">
      <w:r>
        <w:separator/>
      </w:r>
    </w:p>
  </w:footnote>
  <w:footnote w:type="continuationSeparator" w:id="0">
    <w:p w14:paraId="5276E342" w14:textId="77777777" w:rsidR="003A6A15" w:rsidRDefault="003A6A15" w:rsidP="00023E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37499818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C0BFAC6" w14:textId="27A5482B" w:rsidR="00023EF5" w:rsidRDefault="00023EF5" w:rsidP="00BB7B3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31F835" w14:textId="77777777" w:rsidR="00023EF5" w:rsidRDefault="00023EF5" w:rsidP="00023EF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32943831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6DFCD18" w14:textId="4520284E" w:rsidR="00023EF5" w:rsidRDefault="00023EF5" w:rsidP="00BB7B3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69540B2" w14:textId="77777777" w:rsidR="00023EF5" w:rsidRDefault="00023EF5" w:rsidP="00023EF5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E211FF"/>
    <w:multiLevelType w:val="hybridMultilevel"/>
    <w:tmpl w:val="417C9516"/>
    <w:lvl w:ilvl="0" w:tplc="E166B6CC">
      <w:start w:val="3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1E1C8C24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AEC40B04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F2D46600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641C1DFA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8390BCFE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FACC0EF2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CFF21E6C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5DE6D840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5679BD"/>
    <w:multiLevelType w:val="hybridMultilevel"/>
    <w:tmpl w:val="365A78C2"/>
    <w:lvl w:ilvl="0" w:tplc="0CDC9594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45EDC6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2E8648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C02BE6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438BD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97E352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AEE05A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F0AC9E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3A4BA7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315115"/>
    <w:multiLevelType w:val="hybridMultilevel"/>
    <w:tmpl w:val="A1B4E170"/>
    <w:lvl w:ilvl="0" w:tplc="29DEB18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D4369E8E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3204416C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5248E7AC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580E6A82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6DFE0AFA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62BAE092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C310B7F8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4B64990A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291F96"/>
    <w:multiLevelType w:val="hybridMultilevel"/>
    <w:tmpl w:val="E808049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EF5"/>
    <w:rsid w:val="00023EF5"/>
    <w:rsid w:val="000D0BC2"/>
    <w:rsid w:val="003A6A15"/>
    <w:rsid w:val="003F79CA"/>
    <w:rsid w:val="00490D05"/>
    <w:rsid w:val="0071305B"/>
    <w:rsid w:val="00797A09"/>
    <w:rsid w:val="007A7840"/>
    <w:rsid w:val="00933CA2"/>
    <w:rsid w:val="00A26EB9"/>
    <w:rsid w:val="00C01545"/>
    <w:rsid w:val="00D7575E"/>
    <w:rsid w:val="00F14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F2E150D"/>
  <w15:chartTrackingRefBased/>
  <w15:docId w15:val="{BE2EF4E8-BDB8-4148-82FD-CF42FFA31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75E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3E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3EF5"/>
  </w:style>
  <w:style w:type="character" w:styleId="PageNumber">
    <w:name w:val="page number"/>
    <w:basedOn w:val="DefaultParagraphFont"/>
    <w:uiPriority w:val="99"/>
    <w:semiHidden/>
    <w:unhideWhenUsed/>
    <w:rsid w:val="00023EF5"/>
  </w:style>
  <w:style w:type="paragraph" w:styleId="ListParagraph">
    <w:name w:val="List Paragraph"/>
    <w:basedOn w:val="Normal"/>
    <w:uiPriority w:val="34"/>
    <w:qFormat/>
    <w:rsid w:val="00023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51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9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1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1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9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35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49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F6BF30-D264-7845-B2A9-1BF8D8328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870</Words>
  <Characters>4963</Characters>
  <Application>Microsoft Office Word</Application>
  <DocSecurity>0</DocSecurity>
  <Lines>41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BELCASTRO Francesco</dc:creator>
  <cp:keywords/>
  <dc:description/>
  <cp:lastModifiedBy>BELCASTRO Francesco</cp:lastModifiedBy>
  <cp:revision>5</cp:revision>
  <dcterms:created xsi:type="dcterms:W3CDTF">2020-07-07T08:09:00Z</dcterms:created>
  <dcterms:modified xsi:type="dcterms:W3CDTF">2020-07-08T11:59:00Z</dcterms:modified>
</cp:coreProperties>
</file>